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219EB" w14:textId="78EAEFE9" w:rsidR="0030584C" w:rsidRDefault="00D40963" w:rsidP="00D409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28E9">
        <w:rPr>
          <w:rFonts w:ascii="Times New Roman" w:hAnsi="Times New Roman" w:cs="Times New Roman"/>
          <w:b/>
          <w:sz w:val="28"/>
          <w:szCs w:val="28"/>
        </w:rPr>
        <w:t xml:space="preserve">PENGARUH INFLASI, SUKU BUNGA DAN PERTUMBUHAN EKONOMI TERHADAP VOLUME EKSPOR </w:t>
      </w:r>
      <w:r>
        <w:rPr>
          <w:rFonts w:ascii="Times New Roman" w:hAnsi="Times New Roman" w:cs="Times New Roman"/>
          <w:b/>
          <w:sz w:val="28"/>
          <w:szCs w:val="28"/>
        </w:rPr>
        <w:t xml:space="preserve">DI </w:t>
      </w:r>
      <w:r w:rsidRPr="00FA28E9">
        <w:rPr>
          <w:rFonts w:ascii="Times New Roman" w:hAnsi="Times New Roman" w:cs="Times New Roman"/>
          <w:b/>
          <w:sz w:val="28"/>
          <w:szCs w:val="28"/>
        </w:rPr>
        <w:t>BEBERAPA NEGARA EROPA</w:t>
      </w:r>
    </w:p>
    <w:p w14:paraId="6802C304" w14:textId="4D005694" w:rsidR="00D40963" w:rsidRDefault="00D40963" w:rsidP="00D409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065BB6" w14:textId="0089A96A" w:rsidR="00D40963" w:rsidRPr="00D40963" w:rsidRDefault="00D40963" w:rsidP="00D4096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40963">
        <w:rPr>
          <w:rFonts w:ascii="Times New Roman" w:hAnsi="Times New Roman" w:cs="Times New Roman"/>
          <w:b/>
        </w:rPr>
        <w:t xml:space="preserve">Edit </w:t>
      </w:r>
      <w:proofErr w:type="spellStart"/>
      <w:r w:rsidRPr="00D40963">
        <w:rPr>
          <w:rFonts w:ascii="Times New Roman" w:hAnsi="Times New Roman" w:cs="Times New Roman"/>
          <w:b/>
        </w:rPr>
        <w:t>Pradinata</w:t>
      </w:r>
      <w:proofErr w:type="spellEnd"/>
    </w:p>
    <w:p w14:paraId="3C34E601" w14:textId="1969078C" w:rsidR="00D40963" w:rsidRDefault="00D40963" w:rsidP="00D4096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D40963">
        <w:rPr>
          <w:rFonts w:ascii="Times New Roman" w:hAnsi="Times New Roman" w:cs="Times New Roman"/>
          <w:b/>
        </w:rPr>
        <w:t>Jurusan</w:t>
      </w:r>
      <w:proofErr w:type="spellEnd"/>
      <w:r w:rsidRPr="00D40963">
        <w:rPr>
          <w:rFonts w:ascii="Times New Roman" w:hAnsi="Times New Roman" w:cs="Times New Roman"/>
          <w:b/>
        </w:rPr>
        <w:t xml:space="preserve"> Ekonomi Pembangunan </w:t>
      </w:r>
      <w:proofErr w:type="spellStart"/>
      <w:r w:rsidRPr="00D40963">
        <w:rPr>
          <w:rFonts w:ascii="Times New Roman" w:hAnsi="Times New Roman" w:cs="Times New Roman"/>
          <w:b/>
        </w:rPr>
        <w:t>Fakultas</w:t>
      </w:r>
      <w:proofErr w:type="spellEnd"/>
      <w:r w:rsidRPr="00D40963">
        <w:rPr>
          <w:rFonts w:ascii="Times New Roman" w:hAnsi="Times New Roman" w:cs="Times New Roman"/>
          <w:b/>
        </w:rPr>
        <w:t xml:space="preserve"> Ekonomi dan </w:t>
      </w:r>
      <w:proofErr w:type="spellStart"/>
      <w:r w:rsidRPr="00D40963">
        <w:rPr>
          <w:rFonts w:ascii="Times New Roman" w:hAnsi="Times New Roman" w:cs="Times New Roman"/>
          <w:b/>
        </w:rPr>
        <w:t>Bisnis</w:t>
      </w:r>
      <w:proofErr w:type="spellEnd"/>
      <w:r w:rsidRPr="00D40963">
        <w:rPr>
          <w:rFonts w:ascii="Times New Roman" w:eastAsia="Times New Roman" w:hAnsi="Times New Roman" w:cs="Times New Roman"/>
        </w:rPr>
        <w:t xml:space="preserve"> </w:t>
      </w:r>
      <w:r w:rsidRPr="00D40963">
        <w:rPr>
          <w:rFonts w:ascii="Times New Roman" w:hAnsi="Times New Roman" w:cs="Times New Roman"/>
          <w:b/>
        </w:rPr>
        <w:t>Universitas Bung Hatta</w:t>
      </w:r>
    </w:p>
    <w:p w14:paraId="6D5341BA" w14:textId="5D7BC73E" w:rsidR="00D40963" w:rsidRDefault="00D40963" w:rsidP="00D40963">
      <w:pPr>
        <w:spacing w:after="0" w:line="240" w:lineRule="auto"/>
        <w:jc w:val="center"/>
        <w:rPr>
          <w:rFonts w:ascii="Times New Roman" w:hAnsi="Times New Roman" w:cs="Times New Roman"/>
          <w:bCs/>
          <w:color w:val="8EAADB" w:themeColor="accent1" w:themeTint="99"/>
          <w:u w:val="single"/>
        </w:rPr>
      </w:pPr>
      <w:r>
        <w:rPr>
          <w:rFonts w:ascii="Times New Roman" w:hAnsi="Times New Roman" w:cs="Times New Roman"/>
          <w:b/>
        </w:rPr>
        <w:t xml:space="preserve">Email: </w:t>
      </w:r>
      <w:hyperlink r:id="rId4" w:history="1">
        <w:r w:rsidRPr="004D2E84">
          <w:rPr>
            <w:rStyle w:val="Hyperlink"/>
            <w:rFonts w:ascii="Times New Roman" w:hAnsi="Times New Roman" w:cs="Times New Roman"/>
            <w:bCs/>
            <w:color w:val="48A0FA" w:themeColor="hyperlink" w:themeTint="99"/>
          </w:rPr>
          <w:t>Editpradinata26@gmail.com</w:t>
        </w:r>
      </w:hyperlink>
    </w:p>
    <w:p w14:paraId="70977A60" w14:textId="7E3EA171" w:rsidR="00D40963" w:rsidRDefault="00D40963" w:rsidP="00D40963">
      <w:pPr>
        <w:spacing w:after="0" w:line="240" w:lineRule="auto"/>
        <w:jc w:val="both"/>
        <w:rPr>
          <w:rFonts w:ascii="Times New Roman" w:hAnsi="Times New Roman" w:cs="Times New Roman"/>
          <w:bCs/>
          <w:color w:val="8EAADB" w:themeColor="accent1" w:themeTint="99"/>
          <w:u w:val="single"/>
        </w:rPr>
      </w:pPr>
    </w:p>
    <w:p w14:paraId="629EFE2B" w14:textId="77777777" w:rsidR="00D40963" w:rsidRPr="009F5DDE" w:rsidRDefault="00D40963" w:rsidP="00D40963">
      <w:pPr>
        <w:rPr>
          <w:rFonts w:ascii="Times New Roman" w:eastAsia="Times New Roman" w:hAnsi="Times New Roman" w:cs="Times New Roman"/>
          <w:b/>
        </w:rPr>
      </w:pPr>
      <w:r w:rsidRPr="009F5DDE">
        <w:rPr>
          <w:rFonts w:ascii="Times New Roman" w:hAnsi="Times New Roman" w:cs="Times New Roman"/>
          <w:b/>
        </w:rPr>
        <w:t xml:space="preserve">PENDAHULUAN </w:t>
      </w:r>
      <w:bookmarkStart w:id="0" w:name="_rjtkpzynqrmd" w:colFirst="0" w:colLast="0"/>
      <w:bookmarkEnd w:id="0"/>
    </w:p>
    <w:p w14:paraId="6F62D24D" w14:textId="77777777" w:rsidR="00D40963" w:rsidRDefault="00D40963" w:rsidP="00D40963">
      <w:pPr>
        <w:spacing w:after="0" w:line="240" w:lineRule="auto"/>
        <w:rPr>
          <w:rFonts w:ascii="Times New Roman" w:hAnsi="Times New Roman" w:cs="Times New Roman"/>
          <w:b/>
          <w:color w:val="8EAADB" w:themeColor="accent1" w:themeTint="99"/>
          <w:u w:val="single"/>
        </w:rPr>
        <w:sectPr w:rsidR="00D4096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0A37D42" w14:textId="1BB4C9E7" w:rsidR="00D40963" w:rsidRPr="00D40963" w:rsidRDefault="00D40963" w:rsidP="00D40963">
      <w:pPr>
        <w:spacing w:after="0" w:line="480" w:lineRule="auto"/>
        <w:ind w:firstLine="720"/>
        <w:jc w:val="both"/>
        <w:rPr>
          <w:rFonts w:ascii="Times New Roman" w:hAnsi="Times New Roman" w:cs="Times New Roman"/>
        </w:rPr>
      </w:pPr>
      <w:r w:rsidRPr="00D40963">
        <w:rPr>
          <w:rFonts w:ascii="Times New Roman" w:hAnsi="Times New Roman" w:cs="Times New Roman"/>
        </w:rPr>
        <w:t xml:space="preserve">Brigham et al (2014) </w:t>
      </w:r>
      <w:proofErr w:type="spellStart"/>
      <w:r w:rsidRPr="00D40963">
        <w:rPr>
          <w:rFonts w:ascii="Times New Roman" w:hAnsi="Times New Roman" w:cs="Times New Roman"/>
        </w:rPr>
        <w:t>mendefinisikan</w:t>
      </w:r>
      <w:proofErr w:type="spellEnd"/>
      <w:r w:rsidRPr="00D40963">
        <w:rPr>
          <w:rFonts w:ascii="Times New Roman" w:hAnsi="Times New Roman" w:cs="Times New Roman"/>
        </w:rPr>
        <w:t xml:space="preserve"> </w:t>
      </w:r>
      <w:proofErr w:type="spellStart"/>
      <w:r w:rsidRPr="00D40963">
        <w:rPr>
          <w:rFonts w:ascii="Times New Roman" w:hAnsi="Times New Roman" w:cs="Times New Roman"/>
        </w:rPr>
        <w:t>ekspor</w:t>
      </w:r>
      <w:proofErr w:type="spellEnd"/>
      <w:r w:rsidRPr="00D40963">
        <w:rPr>
          <w:rFonts w:ascii="Times New Roman" w:hAnsi="Times New Roman" w:cs="Times New Roman"/>
        </w:rPr>
        <w:t xml:space="preserve"> </w:t>
      </w:r>
      <w:proofErr w:type="spellStart"/>
      <w:r w:rsidRPr="00D40963">
        <w:rPr>
          <w:rFonts w:ascii="Times New Roman" w:hAnsi="Times New Roman" w:cs="Times New Roman"/>
        </w:rPr>
        <w:t>sebagai</w:t>
      </w:r>
      <w:proofErr w:type="spellEnd"/>
      <w:r w:rsidRPr="00D40963">
        <w:rPr>
          <w:rFonts w:ascii="Times New Roman" w:hAnsi="Times New Roman" w:cs="Times New Roman"/>
        </w:rPr>
        <w:t xml:space="preserve"> proses </w:t>
      </w:r>
      <w:proofErr w:type="spellStart"/>
      <w:r w:rsidRPr="00D40963">
        <w:rPr>
          <w:rFonts w:ascii="Times New Roman" w:hAnsi="Times New Roman" w:cs="Times New Roman"/>
        </w:rPr>
        <w:t>penjualan</w:t>
      </w:r>
      <w:proofErr w:type="spellEnd"/>
      <w:r w:rsidRPr="00D40963">
        <w:rPr>
          <w:rFonts w:ascii="Times New Roman" w:hAnsi="Times New Roman" w:cs="Times New Roman"/>
        </w:rPr>
        <w:t xml:space="preserve"> </w:t>
      </w:r>
      <w:proofErr w:type="spellStart"/>
      <w:r w:rsidRPr="00D40963">
        <w:rPr>
          <w:rFonts w:ascii="Times New Roman" w:hAnsi="Times New Roman" w:cs="Times New Roman"/>
        </w:rPr>
        <w:t>produk</w:t>
      </w:r>
      <w:proofErr w:type="spellEnd"/>
      <w:r w:rsidRPr="00D40963">
        <w:rPr>
          <w:rFonts w:ascii="Times New Roman" w:hAnsi="Times New Roman" w:cs="Times New Roman"/>
        </w:rPr>
        <w:t xml:space="preserve"> domestic </w:t>
      </w:r>
      <w:proofErr w:type="spellStart"/>
      <w:r w:rsidRPr="00D40963">
        <w:rPr>
          <w:rFonts w:ascii="Times New Roman" w:hAnsi="Times New Roman" w:cs="Times New Roman"/>
        </w:rPr>
        <w:t>sebuah</w:t>
      </w:r>
      <w:proofErr w:type="spellEnd"/>
      <w:r w:rsidRPr="00D40963">
        <w:rPr>
          <w:rFonts w:ascii="Times New Roman" w:hAnsi="Times New Roman" w:cs="Times New Roman"/>
        </w:rPr>
        <w:t xml:space="preserve"> negara </w:t>
      </w:r>
      <w:proofErr w:type="spellStart"/>
      <w:r w:rsidRPr="00D40963">
        <w:rPr>
          <w:rFonts w:ascii="Times New Roman" w:hAnsi="Times New Roman" w:cs="Times New Roman"/>
        </w:rPr>
        <w:t>kenegara</w:t>
      </w:r>
      <w:proofErr w:type="spellEnd"/>
      <w:r w:rsidRPr="00D40963">
        <w:rPr>
          <w:rFonts w:ascii="Times New Roman" w:hAnsi="Times New Roman" w:cs="Times New Roman"/>
        </w:rPr>
        <w:t xml:space="preserve"> </w:t>
      </w:r>
      <w:proofErr w:type="spellStart"/>
      <w:r w:rsidRPr="00D40963">
        <w:rPr>
          <w:rFonts w:ascii="Times New Roman" w:hAnsi="Times New Roman" w:cs="Times New Roman"/>
        </w:rPr>
        <w:t>lain</w:t>
      </w:r>
      <w:proofErr w:type="spellEnd"/>
      <w:r w:rsidRPr="00D40963">
        <w:rPr>
          <w:rFonts w:ascii="Times New Roman" w:hAnsi="Times New Roman" w:cs="Times New Roman"/>
        </w:rPr>
        <w:t xml:space="preserve">. </w:t>
      </w:r>
      <w:proofErr w:type="spellStart"/>
      <w:r w:rsidRPr="00D40963">
        <w:rPr>
          <w:rFonts w:ascii="Times New Roman" w:hAnsi="Times New Roman" w:cs="Times New Roman"/>
        </w:rPr>
        <w:t>Ekspor</w:t>
      </w:r>
      <w:proofErr w:type="spellEnd"/>
      <w:r w:rsidRPr="00D40963">
        <w:rPr>
          <w:rFonts w:ascii="Times New Roman" w:hAnsi="Times New Roman" w:cs="Times New Roman"/>
        </w:rPr>
        <w:t xml:space="preserve"> </w:t>
      </w:r>
      <w:proofErr w:type="spellStart"/>
      <w:r w:rsidRPr="00D40963">
        <w:rPr>
          <w:rFonts w:ascii="Times New Roman" w:hAnsi="Times New Roman" w:cs="Times New Roman"/>
        </w:rPr>
        <w:t>ditujukan</w:t>
      </w:r>
      <w:proofErr w:type="spellEnd"/>
      <w:r w:rsidRPr="00D40963">
        <w:rPr>
          <w:rFonts w:ascii="Times New Roman" w:hAnsi="Times New Roman" w:cs="Times New Roman"/>
        </w:rPr>
        <w:t xml:space="preserve"> </w:t>
      </w:r>
      <w:proofErr w:type="spellStart"/>
      <w:r w:rsidRPr="00D40963">
        <w:rPr>
          <w:rFonts w:ascii="Times New Roman" w:hAnsi="Times New Roman" w:cs="Times New Roman"/>
        </w:rPr>
        <w:t>untuk</w:t>
      </w:r>
      <w:proofErr w:type="spellEnd"/>
      <w:r w:rsidRPr="00D40963">
        <w:rPr>
          <w:rFonts w:ascii="Times New Roman" w:hAnsi="Times New Roman" w:cs="Times New Roman"/>
        </w:rPr>
        <w:t xml:space="preserve"> </w:t>
      </w:r>
      <w:proofErr w:type="spellStart"/>
      <w:r w:rsidRPr="00D40963">
        <w:rPr>
          <w:rFonts w:ascii="Times New Roman" w:hAnsi="Times New Roman" w:cs="Times New Roman"/>
        </w:rPr>
        <w:t>meningkatkan</w:t>
      </w:r>
      <w:proofErr w:type="spellEnd"/>
      <w:r w:rsidRPr="00D40963">
        <w:rPr>
          <w:rFonts w:ascii="Times New Roman" w:hAnsi="Times New Roman" w:cs="Times New Roman"/>
        </w:rPr>
        <w:t xml:space="preserve"> </w:t>
      </w:r>
      <w:proofErr w:type="spellStart"/>
      <w:r w:rsidRPr="00D40963">
        <w:rPr>
          <w:rFonts w:ascii="Times New Roman" w:hAnsi="Times New Roman" w:cs="Times New Roman"/>
        </w:rPr>
        <w:t>pendapatan</w:t>
      </w:r>
      <w:proofErr w:type="spellEnd"/>
      <w:r w:rsidRPr="00D40963">
        <w:rPr>
          <w:rFonts w:ascii="Times New Roman" w:hAnsi="Times New Roman" w:cs="Times New Roman"/>
        </w:rPr>
        <w:t xml:space="preserve"> per </w:t>
      </w:r>
      <w:proofErr w:type="spellStart"/>
      <w:r w:rsidRPr="00D40963">
        <w:rPr>
          <w:rFonts w:ascii="Times New Roman" w:hAnsi="Times New Roman" w:cs="Times New Roman"/>
        </w:rPr>
        <w:t>kapita</w:t>
      </w:r>
      <w:proofErr w:type="spellEnd"/>
      <w:r w:rsidRPr="00D40963">
        <w:rPr>
          <w:rFonts w:ascii="Times New Roman" w:hAnsi="Times New Roman" w:cs="Times New Roman"/>
        </w:rPr>
        <w:t xml:space="preserve"> </w:t>
      </w:r>
      <w:proofErr w:type="spellStart"/>
      <w:r w:rsidRPr="00D40963">
        <w:rPr>
          <w:rFonts w:ascii="Times New Roman" w:hAnsi="Times New Roman" w:cs="Times New Roman"/>
        </w:rPr>
        <w:t>sebuah</w:t>
      </w:r>
      <w:proofErr w:type="spellEnd"/>
      <w:r w:rsidRPr="00D40963">
        <w:rPr>
          <w:rFonts w:ascii="Times New Roman" w:hAnsi="Times New Roman" w:cs="Times New Roman"/>
        </w:rPr>
        <w:t xml:space="preserve"> negara. </w:t>
      </w:r>
      <w:proofErr w:type="spellStart"/>
      <w:r w:rsidRPr="00D40963">
        <w:rPr>
          <w:rFonts w:ascii="Times New Roman" w:hAnsi="Times New Roman" w:cs="Times New Roman"/>
        </w:rPr>
        <w:t>Produk</w:t>
      </w:r>
      <w:proofErr w:type="spellEnd"/>
      <w:r w:rsidRPr="00D40963">
        <w:rPr>
          <w:rFonts w:ascii="Times New Roman" w:hAnsi="Times New Roman" w:cs="Times New Roman"/>
        </w:rPr>
        <w:t xml:space="preserve"> yang di </w:t>
      </w:r>
      <w:proofErr w:type="spellStart"/>
      <w:r w:rsidRPr="00D40963">
        <w:rPr>
          <w:rFonts w:ascii="Times New Roman" w:hAnsi="Times New Roman" w:cs="Times New Roman"/>
        </w:rPr>
        <w:t>ekspor</w:t>
      </w:r>
      <w:proofErr w:type="spellEnd"/>
      <w:r w:rsidRPr="00D40963">
        <w:rPr>
          <w:rFonts w:ascii="Times New Roman" w:hAnsi="Times New Roman" w:cs="Times New Roman"/>
        </w:rPr>
        <w:t xml:space="preserve"> </w:t>
      </w:r>
      <w:proofErr w:type="spellStart"/>
      <w:r w:rsidRPr="00D40963">
        <w:rPr>
          <w:rFonts w:ascii="Times New Roman" w:hAnsi="Times New Roman" w:cs="Times New Roman"/>
        </w:rPr>
        <w:t>merupakan</w:t>
      </w:r>
      <w:proofErr w:type="spellEnd"/>
      <w:r w:rsidRPr="00D40963">
        <w:rPr>
          <w:rFonts w:ascii="Times New Roman" w:hAnsi="Times New Roman" w:cs="Times New Roman"/>
        </w:rPr>
        <w:t xml:space="preserve"> </w:t>
      </w:r>
      <w:proofErr w:type="spellStart"/>
      <w:r w:rsidRPr="00D40963">
        <w:rPr>
          <w:rFonts w:ascii="Times New Roman" w:hAnsi="Times New Roman" w:cs="Times New Roman"/>
        </w:rPr>
        <w:t>unggulan</w:t>
      </w:r>
      <w:proofErr w:type="spellEnd"/>
      <w:r w:rsidRPr="00D40963">
        <w:rPr>
          <w:rFonts w:ascii="Times New Roman" w:hAnsi="Times New Roman" w:cs="Times New Roman"/>
        </w:rPr>
        <w:t xml:space="preserve"> </w:t>
      </w:r>
      <w:proofErr w:type="spellStart"/>
      <w:r w:rsidRPr="00D40963">
        <w:rPr>
          <w:rFonts w:ascii="Times New Roman" w:hAnsi="Times New Roman" w:cs="Times New Roman"/>
        </w:rPr>
        <w:t>dibandingkan</w:t>
      </w:r>
      <w:proofErr w:type="spellEnd"/>
      <w:r w:rsidRPr="00D40963">
        <w:rPr>
          <w:rFonts w:ascii="Times New Roman" w:hAnsi="Times New Roman" w:cs="Times New Roman"/>
        </w:rPr>
        <w:t xml:space="preserve"> </w:t>
      </w:r>
      <w:proofErr w:type="spellStart"/>
      <w:r w:rsidRPr="00D40963">
        <w:rPr>
          <w:rFonts w:ascii="Times New Roman" w:hAnsi="Times New Roman" w:cs="Times New Roman"/>
        </w:rPr>
        <w:t>dengan</w:t>
      </w:r>
      <w:proofErr w:type="spellEnd"/>
      <w:r w:rsidRPr="00D40963">
        <w:rPr>
          <w:rFonts w:ascii="Times New Roman" w:hAnsi="Times New Roman" w:cs="Times New Roman"/>
        </w:rPr>
        <w:t xml:space="preserve"> </w:t>
      </w:r>
      <w:proofErr w:type="spellStart"/>
      <w:r w:rsidRPr="00D40963">
        <w:rPr>
          <w:rFonts w:ascii="Times New Roman" w:hAnsi="Times New Roman" w:cs="Times New Roman"/>
        </w:rPr>
        <w:t>produk</w:t>
      </w:r>
      <w:proofErr w:type="spellEnd"/>
      <w:r w:rsidRPr="00D40963">
        <w:rPr>
          <w:rFonts w:ascii="Times New Roman" w:hAnsi="Times New Roman" w:cs="Times New Roman"/>
        </w:rPr>
        <w:t xml:space="preserve"> yang </w:t>
      </w:r>
      <w:proofErr w:type="spellStart"/>
      <w:r w:rsidRPr="00D40963">
        <w:rPr>
          <w:rFonts w:ascii="Times New Roman" w:hAnsi="Times New Roman" w:cs="Times New Roman"/>
        </w:rPr>
        <w:t>sama</w:t>
      </w:r>
      <w:proofErr w:type="spellEnd"/>
      <w:r w:rsidRPr="00D40963">
        <w:rPr>
          <w:rFonts w:ascii="Times New Roman" w:hAnsi="Times New Roman" w:cs="Times New Roman"/>
        </w:rPr>
        <w:t xml:space="preserve"> </w:t>
      </w:r>
      <w:proofErr w:type="spellStart"/>
      <w:r w:rsidRPr="00D40963">
        <w:rPr>
          <w:rFonts w:ascii="Times New Roman" w:hAnsi="Times New Roman" w:cs="Times New Roman"/>
        </w:rPr>
        <w:t>ketika</w:t>
      </w:r>
      <w:proofErr w:type="spellEnd"/>
      <w:r w:rsidRPr="00D40963">
        <w:rPr>
          <w:rFonts w:ascii="Times New Roman" w:hAnsi="Times New Roman" w:cs="Times New Roman"/>
        </w:rPr>
        <w:t xml:space="preserve"> </w:t>
      </w:r>
      <w:proofErr w:type="spellStart"/>
      <w:r w:rsidRPr="00D40963">
        <w:rPr>
          <w:rFonts w:ascii="Times New Roman" w:hAnsi="Times New Roman" w:cs="Times New Roman"/>
        </w:rPr>
        <w:t>dijuak</w:t>
      </w:r>
      <w:proofErr w:type="spellEnd"/>
      <w:r w:rsidRPr="00D40963">
        <w:rPr>
          <w:rFonts w:ascii="Times New Roman" w:hAnsi="Times New Roman" w:cs="Times New Roman"/>
        </w:rPr>
        <w:t xml:space="preserve"> di </w:t>
      </w:r>
      <w:proofErr w:type="spellStart"/>
      <w:r w:rsidRPr="00D40963">
        <w:rPr>
          <w:rFonts w:ascii="Times New Roman" w:hAnsi="Times New Roman" w:cs="Times New Roman"/>
        </w:rPr>
        <w:t>dalam</w:t>
      </w:r>
      <w:proofErr w:type="spellEnd"/>
      <w:r w:rsidRPr="00D40963">
        <w:rPr>
          <w:rFonts w:ascii="Times New Roman" w:hAnsi="Times New Roman" w:cs="Times New Roman"/>
        </w:rPr>
        <w:t xml:space="preserve"> negeri. Pada </w:t>
      </w:r>
      <w:proofErr w:type="spellStart"/>
      <w:r w:rsidRPr="00D40963">
        <w:rPr>
          <w:rFonts w:ascii="Times New Roman" w:hAnsi="Times New Roman" w:cs="Times New Roman"/>
        </w:rPr>
        <w:t>umumnya</w:t>
      </w:r>
      <w:proofErr w:type="spellEnd"/>
      <w:r w:rsidRPr="00D40963">
        <w:rPr>
          <w:rFonts w:ascii="Times New Roman" w:hAnsi="Times New Roman" w:cs="Times New Roman"/>
        </w:rPr>
        <w:t xml:space="preserve"> </w:t>
      </w:r>
      <w:proofErr w:type="spellStart"/>
      <w:r w:rsidRPr="00D40963">
        <w:rPr>
          <w:rFonts w:ascii="Times New Roman" w:hAnsi="Times New Roman" w:cs="Times New Roman"/>
        </w:rPr>
        <w:t>produk</w:t>
      </w:r>
      <w:proofErr w:type="spellEnd"/>
      <w:r w:rsidRPr="00D40963">
        <w:rPr>
          <w:rFonts w:ascii="Times New Roman" w:hAnsi="Times New Roman" w:cs="Times New Roman"/>
        </w:rPr>
        <w:t xml:space="preserve"> </w:t>
      </w:r>
      <w:proofErr w:type="spellStart"/>
      <w:r w:rsidRPr="00D40963">
        <w:rPr>
          <w:rFonts w:ascii="Times New Roman" w:hAnsi="Times New Roman" w:cs="Times New Roman"/>
        </w:rPr>
        <w:t>ekspor</w:t>
      </w:r>
      <w:proofErr w:type="spellEnd"/>
      <w:r w:rsidRPr="00D40963">
        <w:rPr>
          <w:rFonts w:ascii="Times New Roman" w:hAnsi="Times New Roman" w:cs="Times New Roman"/>
        </w:rPr>
        <w:t xml:space="preserve"> </w:t>
      </w:r>
      <w:proofErr w:type="spellStart"/>
      <w:r w:rsidRPr="00D40963">
        <w:rPr>
          <w:rFonts w:ascii="Times New Roman" w:hAnsi="Times New Roman" w:cs="Times New Roman"/>
        </w:rPr>
        <w:t>memiliki</w:t>
      </w:r>
      <w:proofErr w:type="spellEnd"/>
      <w:r w:rsidRPr="00D40963">
        <w:rPr>
          <w:rFonts w:ascii="Times New Roman" w:hAnsi="Times New Roman" w:cs="Times New Roman"/>
        </w:rPr>
        <w:t xml:space="preserve"> </w:t>
      </w:r>
      <w:proofErr w:type="spellStart"/>
      <w:r w:rsidRPr="00D40963">
        <w:rPr>
          <w:rFonts w:ascii="Times New Roman" w:hAnsi="Times New Roman" w:cs="Times New Roman"/>
        </w:rPr>
        <w:t>harga</w:t>
      </w:r>
      <w:proofErr w:type="spellEnd"/>
      <w:r w:rsidRPr="00D40963">
        <w:rPr>
          <w:rFonts w:ascii="Times New Roman" w:hAnsi="Times New Roman" w:cs="Times New Roman"/>
        </w:rPr>
        <w:t xml:space="preserve"> </w:t>
      </w:r>
      <w:proofErr w:type="spellStart"/>
      <w:r w:rsidRPr="00D40963">
        <w:rPr>
          <w:rFonts w:ascii="Times New Roman" w:hAnsi="Times New Roman" w:cs="Times New Roman"/>
        </w:rPr>
        <w:t>jual</w:t>
      </w:r>
      <w:proofErr w:type="spellEnd"/>
      <w:r w:rsidRPr="00D40963">
        <w:rPr>
          <w:rFonts w:ascii="Times New Roman" w:hAnsi="Times New Roman" w:cs="Times New Roman"/>
        </w:rPr>
        <w:t xml:space="preserve"> yang </w:t>
      </w:r>
      <w:proofErr w:type="spellStart"/>
      <w:r w:rsidRPr="00D40963">
        <w:rPr>
          <w:rFonts w:ascii="Times New Roman" w:hAnsi="Times New Roman" w:cs="Times New Roman"/>
        </w:rPr>
        <w:t>disesuaikan</w:t>
      </w:r>
      <w:proofErr w:type="spellEnd"/>
      <w:r w:rsidRPr="00D40963">
        <w:rPr>
          <w:rFonts w:ascii="Times New Roman" w:hAnsi="Times New Roman" w:cs="Times New Roman"/>
        </w:rPr>
        <w:t xml:space="preserve"> </w:t>
      </w:r>
      <w:proofErr w:type="spellStart"/>
      <w:r w:rsidRPr="00D40963">
        <w:rPr>
          <w:rFonts w:ascii="Times New Roman" w:hAnsi="Times New Roman" w:cs="Times New Roman"/>
        </w:rPr>
        <w:t>dengan</w:t>
      </w:r>
      <w:proofErr w:type="spellEnd"/>
      <w:r w:rsidRPr="00D40963">
        <w:rPr>
          <w:rFonts w:ascii="Times New Roman" w:hAnsi="Times New Roman" w:cs="Times New Roman"/>
        </w:rPr>
        <w:t xml:space="preserve"> </w:t>
      </w:r>
      <w:proofErr w:type="spellStart"/>
      <w:r w:rsidRPr="00D40963">
        <w:rPr>
          <w:rFonts w:ascii="Times New Roman" w:hAnsi="Times New Roman" w:cs="Times New Roman"/>
        </w:rPr>
        <w:t>alat</w:t>
      </w:r>
      <w:proofErr w:type="spellEnd"/>
      <w:r w:rsidRPr="00D40963">
        <w:rPr>
          <w:rFonts w:ascii="Times New Roman" w:hAnsi="Times New Roman" w:cs="Times New Roman"/>
        </w:rPr>
        <w:t xml:space="preserve"> </w:t>
      </w:r>
      <w:proofErr w:type="spellStart"/>
      <w:r w:rsidRPr="00D40963">
        <w:rPr>
          <w:rFonts w:ascii="Times New Roman" w:hAnsi="Times New Roman" w:cs="Times New Roman"/>
        </w:rPr>
        <w:t>pembayaran</w:t>
      </w:r>
      <w:proofErr w:type="spellEnd"/>
      <w:r w:rsidRPr="00D40963">
        <w:rPr>
          <w:rFonts w:ascii="Times New Roman" w:hAnsi="Times New Roman" w:cs="Times New Roman"/>
        </w:rPr>
        <w:t xml:space="preserve"> </w:t>
      </w:r>
      <w:proofErr w:type="spellStart"/>
      <w:r w:rsidRPr="00D40963">
        <w:rPr>
          <w:rFonts w:ascii="Times New Roman" w:hAnsi="Times New Roman" w:cs="Times New Roman"/>
        </w:rPr>
        <w:t>internasional</w:t>
      </w:r>
      <w:proofErr w:type="spellEnd"/>
      <w:r w:rsidRPr="00D40963">
        <w:rPr>
          <w:rFonts w:ascii="Times New Roman" w:hAnsi="Times New Roman" w:cs="Times New Roman"/>
        </w:rPr>
        <w:t xml:space="preserve">. </w:t>
      </w:r>
      <w:proofErr w:type="spellStart"/>
      <w:r w:rsidRPr="00D40963">
        <w:rPr>
          <w:rFonts w:ascii="Times New Roman" w:hAnsi="Times New Roman" w:cs="Times New Roman"/>
        </w:rPr>
        <w:t>Ekspor</w:t>
      </w:r>
      <w:proofErr w:type="spellEnd"/>
      <w:r w:rsidRPr="00D40963">
        <w:rPr>
          <w:rFonts w:ascii="Times New Roman" w:hAnsi="Times New Roman" w:cs="Times New Roman"/>
        </w:rPr>
        <w:t xml:space="preserve"> juga </w:t>
      </w:r>
      <w:proofErr w:type="spellStart"/>
      <w:r w:rsidRPr="00D40963">
        <w:rPr>
          <w:rFonts w:ascii="Times New Roman" w:hAnsi="Times New Roman" w:cs="Times New Roman"/>
        </w:rPr>
        <w:t>menunjukan</w:t>
      </w:r>
      <w:proofErr w:type="spellEnd"/>
      <w:r w:rsidRPr="00D40963">
        <w:rPr>
          <w:rFonts w:ascii="Times New Roman" w:hAnsi="Times New Roman" w:cs="Times New Roman"/>
        </w:rPr>
        <w:t xml:space="preserve"> </w:t>
      </w:r>
      <w:proofErr w:type="spellStart"/>
      <w:r w:rsidRPr="00D40963">
        <w:rPr>
          <w:rFonts w:ascii="Times New Roman" w:hAnsi="Times New Roman" w:cs="Times New Roman"/>
        </w:rPr>
        <w:t>adanya</w:t>
      </w:r>
      <w:proofErr w:type="spellEnd"/>
      <w:r w:rsidRPr="00D40963">
        <w:rPr>
          <w:rFonts w:ascii="Times New Roman" w:hAnsi="Times New Roman" w:cs="Times New Roman"/>
        </w:rPr>
        <w:t xml:space="preserve"> surplus </w:t>
      </w:r>
      <w:proofErr w:type="spellStart"/>
      <w:r w:rsidRPr="00D40963">
        <w:rPr>
          <w:rFonts w:ascii="Times New Roman" w:hAnsi="Times New Roman" w:cs="Times New Roman"/>
        </w:rPr>
        <w:t>produksi</w:t>
      </w:r>
      <w:proofErr w:type="spellEnd"/>
      <w:r w:rsidRPr="00D40963">
        <w:rPr>
          <w:rFonts w:ascii="Times New Roman" w:hAnsi="Times New Roman" w:cs="Times New Roman"/>
        </w:rPr>
        <w:t xml:space="preserve"> </w:t>
      </w:r>
      <w:proofErr w:type="spellStart"/>
      <w:r w:rsidRPr="00D40963">
        <w:rPr>
          <w:rFonts w:ascii="Times New Roman" w:hAnsi="Times New Roman" w:cs="Times New Roman"/>
        </w:rPr>
        <w:t>suatu</w:t>
      </w:r>
      <w:proofErr w:type="spellEnd"/>
      <w:r w:rsidRPr="00D40963">
        <w:rPr>
          <w:rFonts w:ascii="Times New Roman" w:hAnsi="Times New Roman" w:cs="Times New Roman"/>
        </w:rPr>
        <w:t xml:space="preserve"> </w:t>
      </w:r>
      <w:proofErr w:type="spellStart"/>
      <w:r w:rsidRPr="00D40963">
        <w:rPr>
          <w:rFonts w:ascii="Times New Roman" w:hAnsi="Times New Roman" w:cs="Times New Roman"/>
        </w:rPr>
        <w:t>produk</w:t>
      </w:r>
      <w:proofErr w:type="spellEnd"/>
      <w:r w:rsidRPr="00D40963">
        <w:rPr>
          <w:rFonts w:ascii="Times New Roman" w:hAnsi="Times New Roman" w:cs="Times New Roman"/>
        </w:rPr>
        <w:t xml:space="preserve"> di </w:t>
      </w:r>
      <w:proofErr w:type="spellStart"/>
      <w:r w:rsidRPr="00D40963">
        <w:rPr>
          <w:rFonts w:ascii="Times New Roman" w:hAnsi="Times New Roman" w:cs="Times New Roman"/>
        </w:rPr>
        <w:t>dalam</w:t>
      </w:r>
      <w:proofErr w:type="spellEnd"/>
      <w:r w:rsidRPr="00D40963">
        <w:rPr>
          <w:rFonts w:ascii="Times New Roman" w:hAnsi="Times New Roman" w:cs="Times New Roman"/>
        </w:rPr>
        <w:t xml:space="preserve"> </w:t>
      </w:r>
      <w:proofErr w:type="spellStart"/>
      <w:r w:rsidRPr="00D40963">
        <w:rPr>
          <w:rFonts w:ascii="Times New Roman" w:hAnsi="Times New Roman" w:cs="Times New Roman"/>
        </w:rPr>
        <w:t>ruang</w:t>
      </w:r>
      <w:proofErr w:type="spellEnd"/>
      <w:r w:rsidRPr="00D40963">
        <w:rPr>
          <w:rFonts w:ascii="Times New Roman" w:hAnsi="Times New Roman" w:cs="Times New Roman"/>
        </w:rPr>
        <w:t xml:space="preserve"> </w:t>
      </w:r>
      <w:proofErr w:type="spellStart"/>
      <w:r w:rsidRPr="00D40963">
        <w:rPr>
          <w:rFonts w:ascii="Times New Roman" w:hAnsi="Times New Roman" w:cs="Times New Roman"/>
        </w:rPr>
        <w:t>lingkup</w:t>
      </w:r>
      <w:proofErr w:type="spellEnd"/>
      <w:r w:rsidRPr="00D40963">
        <w:rPr>
          <w:rFonts w:ascii="Times New Roman" w:hAnsi="Times New Roman" w:cs="Times New Roman"/>
        </w:rPr>
        <w:t xml:space="preserve"> </w:t>
      </w:r>
      <w:proofErr w:type="spellStart"/>
      <w:r w:rsidRPr="00D40963">
        <w:rPr>
          <w:rFonts w:ascii="Times New Roman" w:hAnsi="Times New Roman" w:cs="Times New Roman"/>
        </w:rPr>
        <w:t>sebuah</w:t>
      </w:r>
      <w:proofErr w:type="spellEnd"/>
      <w:r w:rsidRPr="00D40963">
        <w:rPr>
          <w:rFonts w:ascii="Times New Roman" w:hAnsi="Times New Roman" w:cs="Times New Roman"/>
        </w:rPr>
        <w:t xml:space="preserve"> negara.</w:t>
      </w:r>
    </w:p>
    <w:p w14:paraId="34D0EE06" w14:textId="3CD18471" w:rsidR="00D40963" w:rsidRDefault="00D40963" w:rsidP="00D40963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0963">
        <w:rPr>
          <w:rFonts w:ascii="Times New Roman" w:hAnsi="Times New Roman" w:cs="Times New Roman"/>
        </w:rPr>
        <w:t>Setiap</w:t>
      </w:r>
      <w:proofErr w:type="spellEnd"/>
      <w:r w:rsidRPr="00D40963">
        <w:rPr>
          <w:rFonts w:ascii="Times New Roman" w:hAnsi="Times New Roman" w:cs="Times New Roman"/>
        </w:rPr>
        <w:t xml:space="preserve"> negara </w:t>
      </w:r>
      <w:proofErr w:type="spellStart"/>
      <w:r w:rsidRPr="00D40963">
        <w:rPr>
          <w:rFonts w:ascii="Times New Roman" w:hAnsi="Times New Roman" w:cs="Times New Roman"/>
        </w:rPr>
        <w:t>memiliki</w:t>
      </w:r>
      <w:proofErr w:type="spellEnd"/>
      <w:r w:rsidRPr="00D40963">
        <w:rPr>
          <w:rFonts w:ascii="Times New Roman" w:hAnsi="Times New Roman" w:cs="Times New Roman"/>
        </w:rPr>
        <w:t xml:space="preserve"> </w:t>
      </w:r>
      <w:proofErr w:type="spellStart"/>
      <w:r w:rsidRPr="00D40963">
        <w:rPr>
          <w:rFonts w:ascii="Times New Roman" w:hAnsi="Times New Roman" w:cs="Times New Roman"/>
        </w:rPr>
        <w:t>tujuan</w:t>
      </w:r>
      <w:proofErr w:type="spellEnd"/>
      <w:r w:rsidRPr="00D40963">
        <w:rPr>
          <w:rFonts w:ascii="Times New Roman" w:hAnsi="Times New Roman" w:cs="Times New Roman"/>
        </w:rPr>
        <w:t xml:space="preserve"> </w:t>
      </w:r>
      <w:proofErr w:type="spellStart"/>
      <w:r w:rsidRPr="00D40963">
        <w:rPr>
          <w:rFonts w:ascii="Times New Roman" w:hAnsi="Times New Roman" w:cs="Times New Roman"/>
        </w:rPr>
        <w:t>meningkatkan</w:t>
      </w:r>
      <w:proofErr w:type="spellEnd"/>
      <w:r w:rsidRPr="00D40963">
        <w:rPr>
          <w:rFonts w:ascii="Times New Roman" w:hAnsi="Times New Roman" w:cs="Times New Roman"/>
        </w:rPr>
        <w:t xml:space="preserve"> volume </w:t>
      </w:r>
      <w:proofErr w:type="spellStart"/>
      <w:r w:rsidRPr="00D40963">
        <w:rPr>
          <w:rFonts w:ascii="Times New Roman" w:hAnsi="Times New Roman" w:cs="Times New Roman"/>
        </w:rPr>
        <w:t>ekspor</w:t>
      </w:r>
      <w:proofErr w:type="spellEnd"/>
      <w:r w:rsidRPr="00D40963">
        <w:rPr>
          <w:rFonts w:ascii="Times New Roman" w:hAnsi="Times New Roman" w:cs="Times New Roman"/>
        </w:rPr>
        <w:t xml:space="preserve">, </w:t>
      </w:r>
      <w:proofErr w:type="spellStart"/>
      <w:r w:rsidRPr="00D40963">
        <w:rPr>
          <w:rFonts w:ascii="Times New Roman" w:hAnsi="Times New Roman" w:cs="Times New Roman"/>
        </w:rPr>
        <w:t>karena</w:t>
      </w:r>
      <w:proofErr w:type="spellEnd"/>
      <w:r w:rsidRPr="00D40963">
        <w:rPr>
          <w:rFonts w:ascii="Times New Roman" w:hAnsi="Times New Roman" w:cs="Times New Roman"/>
        </w:rPr>
        <w:t xml:space="preserve"> </w:t>
      </w:r>
      <w:proofErr w:type="spellStart"/>
      <w:r w:rsidRPr="00D40963">
        <w:rPr>
          <w:rFonts w:ascii="Times New Roman" w:hAnsi="Times New Roman" w:cs="Times New Roman"/>
        </w:rPr>
        <w:t>dengan</w:t>
      </w:r>
      <w:proofErr w:type="spellEnd"/>
      <w:r w:rsidRPr="00D40963">
        <w:rPr>
          <w:rFonts w:ascii="Times New Roman" w:hAnsi="Times New Roman" w:cs="Times New Roman"/>
        </w:rPr>
        <w:t xml:space="preserve"> </w:t>
      </w:r>
      <w:proofErr w:type="spellStart"/>
      <w:r w:rsidRPr="00D40963">
        <w:rPr>
          <w:rFonts w:ascii="Times New Roman" w:hAnsi="Times New Roman" w:cs="Times New Roman"/>
        </w:rPr>
        <w:t>bertambahnya</w:t>
      </w:r>
      <w:proofErr w:type="spellEnd"/>
      <w:r w:rsidRPr="00D40963">
        <w:rPr>
          <w:rFonts w:ascii="Times New Roman" w:hAnsi="Times New Roman" w:cs="Times New Roman"/>
        </w:rPr>
        <w:t xml:space="preserve"> </w:t>
      </w:r>
      <w:proofErr w:type="spellStart"/>
      <w:r w:rsidRPr="00D40963">
        <w:rPr>
          <w:rFonts w:ascii="Times New Roman" w:hAnsi="Times New Roman" w:cs="Times New Roman"/>
        </w:rPr>
        <w:t>jumlah</w:t>
      </w:r>
      <w:proofErr w:type="spellEnd"/>
      <w:r w:rsidRPr="00D40963">
        <w:rPr>
          <w:rFonts w:ascii="Times New Roman" w:hAnsi="Times New Roman" w:cs="Times New Roman"/>
        </w:rPr>
        <w:t xml:space="preserve"> </w:t>
      </w:r>
      <w:proofErr w:type="spellStart"/>
      <w:r w:rsidRPr="00D40963">
        <w:rPr>
          <w:rFonts w:ascii="Times New Roman" w:hAnsi="Times New Roman" w:cs="Times New Roman"/>
        </w:rPr>
        <w:t>ekspor</w:t>
      </w:r>
      <w:proofErr w:type="spellEnd"/>
      <w:r w:rsidRPr="00D40963">
        <w:rPr>
          <w:rFonts w:ascii="Times New Roman" w:hAnsi="Times New Roman" w:cs="Times New Roman"/>
        </w:rPr>
        <w:t xml:space="preserve"> </w:t>
      </w:r>
      <w:proofErr w:type="spellStart"/>
      <w:r w:rsidRPr="00D40963">
        <w:rPr>
          <w:rFonts w:ascii="Times New Roman" w:hAnsi="Times New Roman" w:cs="Times New Roman"/>
        </w:rPr>
        <w:t>akan</w:t>
      </w:r>
      <w:proofErr w:type="spellEnd"/>
      <w:r w:rsidRPr="00D40963">
        <w:rPr>
          <w:rFonts w:ascii="Times New Roman" w:hAnsi="Times New Roman" w:cs="Times New Roman"/>
        </w:rPr>
        <w:t xml:space="preserve"> </w:t>
      </w:r>
      <w:proofErr w:type="spellStart"/>
      <w:r w:rsidRPr="00D40963">
        <w:rPr>
          <w:rFonts w:ascii="Times New Roman" w:hAnsi="Times New Roman" w:cs="Times New Roman"/>
        </w:rPr>
        <w:t>menambah</w:t>
      </w:r>
      <w:proofErr w:type="spellEnd"/>
      <w:r w:rsidRPr="00D40963">
        <w:rPr>
          <w:rFonts w:ascii="Times New Roman" w:hAnsi="Times New Roman" w:cs="Times New Roman"/>
        </w:rPr>
        <w:t xml:space="preserve"> </w:t>
      </w:r>
      <w:proofErr w:type="spellStart"/>
      <w:r w:rsidRPr="00D40963">
        <w:rPr>
          <w:rFonts w:ascii="Times New Roman" w:hAnsi="Times New Roman" w:cs="Times New Roman"/>
        </w:rPr>
        <w:t>keuntungan</w:t>
      </w:r>
      <w:proofErr w:type="spellEnd"/>
      <w:r w:rsidRPr="00D40963">
        <w:rPr>
          <w:rFonts w:ascii="Times New Roman" w:hAnsi="Times New Roman" w:cs="Times New Roman"/>
        </w:rPr>
        <w:t xml:space="preserve"> yang </w:t>
      </w:r>
      <w:proofErr w:type="spellStart"/>
      <w:r w:rsidRPr="00D40963">
        <w:rPr>
          <w:rFonts w:ascii="Times New Roman" w:hAnsi="Times New Roman" w:cs="Times New Roman"/>
        </w:rPr>
        <w:t>diperoleh</w:t>
      </w:r>
      <w:proofErr w:type="spellEnd"/>
      <w:r w:rsidRPr="00D40963">
        <w:rPr>
          <w:rFonts w:ascii="Times New Roman" w:hAnsi="Times New Roman" w:cs="Times New Roman"/>
        </w:rPr>
        <w:t xml:space="preserve"> </w:t>
      </w:r>
      <w:proofErr w:type="spellStart"/>
      <w:r w:rsidRPr="00D40963">
        <w:rPr>
          <w:rFonts w:ascii="Times New Roman" w:hAnsi="Times New Roman" w:cs="Times New Roman"/>
        </w:rPr>
        <w:t>serta</w:t>
      </w:r>
      <w:proofErr w:type="spellEnd"/>
      <w:r w:rsidRPr="00D40963">
        <w:rPr>
          <w:rFonts w:ascii="Times New Roman" w:hAnsi="Times New Roman" w:cs="Times New Roman"/>
        </w:rPr>
        <w:t xml:space="preserve"> </w:t>
      </w:r>
      <w:proofErr w:type="spellStart"/>
      <w:r w:rsidRPr="00D40963">
        <w:rPr>
          <w:rFonts w:ascii="Times New Roman" w:hAnsi="Times New Roman" w:cs="Times New Roman"/>
        </w:rPr>
        <w:t>akan</w:t>
      </w:r>
      <w:proofErr w:type="spellEnd"/>
      <w:r w:rsidRPr="00D40963">
        <w:rPr>
          <w:rFonts w:ascii="Times New Roman" w:hAnsi="Times New Roman" w:cs="Times New Roman"/>
        </w:rPr>
        <w:t xml:space="preserve"> </w:t>
      </w:r>
      <w:proofErr w:type="spellStart"/>
      <w:r w:rsidRPr="00D40963">
        <w:rPr>
          <w:rFonts w:ascii="Times New Roman" w:hAnsi="Times New Roman" w:cs="Times New Roman"/>
        </w:rPr>
        <w:t>memberikan</w:t>
      </w:r>
      <w:proofErr w:type="spellEnd"/>
      <w:r w:rsidRPr="00D40963">
        <w:rPr>
          <w:rFonts w:ascii="Times New Roman" w:hAnsi="Times New Roman" w:cs="Times New Roman"/>
        </w:rPr>
        <w:t xml:space="preserve"> </w:t>
      </w:r>
      <w:proofErr w:type="spellStart"/>
      <w:r w:rsidRPr="00D40963">
        <w:rPr>
          <w:rFonts w:ascii="Times New Roman" w:hAnsi="Times New Roman" w:cs="Times New Roman"/>
        </w:rPr>
        <w:t>kontribusi</w:t>
      </w:r>
      <w:proofErr w:type="spellEnd"/>
      <w:r w:rsidRPr="00D40963">
        <w:rPr>
          <w:rFonts w:ascii="Times New Roman" w:hAnsi="Times New Roman" w:cs="Times New Roman"/>
        </w:rPr>
        <w:t xml:space="preserve"> yang </w:t>
      </w:r>
      <w:proofErr w:type="spellStart"/>
      <w:r w:rsidRPr="00D40963">
        <w:rPr>
          <w:rFonts w:ascii="Times New Roman" w:hAnsi="Times New Roman" w:cs="Times New Roman"/>
        </w:rPr>
        <w:t>lebih</w:t>
      </w:r>
      <w:proofErr w:type="spellEnd"/>
      <w:r w:rsidRPr="00D40963">
        <w:rPr>
          <w:rFonts w:ascii="Times New Roman" w:hAnsi="Times New Roman" w:cs="Times New Roman"/>
        </w:rPr>
        <w:t xml:space="preserve"> </w:t>
      </w:r>
      <w:proofErr w:type="spellStart"/>
      <w:r w:rsidRPr="00D40963">
        <w:rPr>
          <w:rFonts w:ascii="Times New Roman" w:hAnsi="Times New Roman" w:cs="Times New Roman"/>
        </w:rPr>
        <w:t>nyata</w:t>
      </w:r>
      <w:proofErr w:type="spellEnd"/>
      <w:r w:rsidRPr="00D40963">
        <w:rPr>
          <w:rFonts w:ascii="Times New Roman" w:hAnsi="Times New Roman" w:cs="Times New Roman"/>
        </w:rPr>
        <w:t xml:space="preserve"> </w:t>
      </w:r>
      <w:proofErr w:type="spellStart"/>
      <w:r w:rsidRPr="00D40963">
        <w:rPr>
          <w:rFonts w:ascii="Times New Roman" w:hAnsi="Times New Roman" w:cs="Times New Roman"/>
        </w:rPr>
        <w:t>terhadap</w:t>
      </w:r>
      <w:proofErr w:type="spellEnd"/>
      <w:r w:rsidRPr="00D40963">
        <w:rPr>
          <w:rFonts w:ascii="Times New Roman" w:hAnsi="Times New Roman" w:cs="Times New Roman"/>
        </w:rPr>
        <w:t xml:space="preserve"> </w:t>
      </w:r>
      <w:proofErr w:type="spellStart"/>
      <w:r w:rsidRPr="00D40963">
        <w:rPr>
          <w:rFonts w:ascii="Times New Roman" w:hAnsi="Times New Roman" w:cs="Times New Roman"/>
        </w:rPr>
        <w:t>penambahan</w:t>
      </w:r>
      <w:proofErr w:type="spellEnd"/>
      <w:r w:rsidRPr="00D40963">
        <w:rPr>
          <w:rFonts w:ascii="Times New Roman" w:hAnsi="Times New Roman" w:cs="Times New Roman"/>
        </w:rPr>
        <w:t xml:space="preserve"> </w:t>
      </w:r>
      <w:proofErr w:type="spellStart"/>
      <w:r w:rsidRPr="00D40963">
        <w:rPr>
          <w:rFonts w:ascii="Times New Roman" w:hAnsi="Times New Roman" w:cs="Times New Roman"/>
        </w:rPr>
        <w:t>devisa</w:t>
      </w:r>
      <w:proofErr w:type="spellEnd"/>
      <w:r w:rsidRPr="00D40963">
        <w:rPr>
          <w:rFonts w:ascii="Times New Roman" w:hAnsi="Times New Roman" w:cs="Times New Roman"/>
        </w:rPr>
        <w:t xml:space="preserve"> negara.</w:t>
      </w:r>
      <w:r w:rsidRPr="000D418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D4184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0D4184">
        <w:rPr>
          <w:rFonts w:ascii="Times New Roman" w:hAnsi="Times New Roman" w:cs="Times New Roman"/>
          <w:sz w:val="24"/>
          <w:szCs w:val="24"/>
        </w:rPr>
        <w:t xml:space="preserve"> Agnes, dan </w:t>
      </w:r>
      <w:proofErr w:type="spellStart"/>
      <w:r w:rsidRPr="000D4184">
        <w:rPr>
          <w:rFonts w:ascii="Times New Roman" w:hAnsi="Times New Roman" w:cs="Times New Roman"/>
          <w:sz w:val="24"/>
          <w:szCs w:val="24"/>
        </w:rPr>
        <w:t>Yuliawati</w:t>
      </w:r>
      <w:proofErr w:type="spellEnd"/>
      <w:r w:rsidRPr="000D4184">
        <w:rPr>
          <w:rFonts w:ascii="Times New Roman" w:hAnsi="Times New Roman" w:cs="Times New Roman"/>
          <w:sz w:val="24"/>
          <w:szCs w:val="24"/>
        </w:rPr>
        <w:t xml:space="preserve"> (2018) </w:t>
      </w:r>
      <w:proofErr w:type="spellStart"/>
      <w:r w:rsidRPr="000D4184">
        <w:rPr>
          <w:rFonts w:ascii="Times New Roman" w:hAnsi="Times New Roman" w:cs="Times New Roman"/>
          <w:sz w:val="24"/>
          <w:szCs w:val="24"/>
        </w:rPr>
        <w:t>meningkatnya</w:t>
      </w:r>
      <w:proofErr w:type="spellEnd"/>
      <w:r w:rsidRPr="000D4184">
        <w:rPr>
          <w:rFonts w:ascii="Times New Roman" w:hAnsi="Times New Roman" w:cs="Times New Roman"/>
          <w:sz w:val="24"/>
          <w:szCs w:val="24"/>
        </w:rPr>
        <w:t xml:space="preserve"> volume </w:t>
      </w:r>
      <w:proofErr w:type="spellStart"/>
      <w:r w:rsidRPr="000D4184">
        <w:rPr>
          <w:rFonts w:ascii="Times New Roman" w:hAnsi="Times New Roman" w:cs="Times New Roman"/>
          <w:sz w:val="24"/>
          <w:szCs w:val="24"/>
        </w:rPr>
        <w:t>ekspor</w:t>
      </w:r>
      <w:proofErr w:type="spellEnd"/>
      <w:r w:rsidRPr="000D41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184">
        <w:rPr>
          <w:rFonts w:ascii="Times New Roman" w:hAnsi="Times New Roman" w:cs="Times New Roman"/>
          <w:sz w:val="24"/>
          <w:szCs w:val="24"/>
        </w:rPr>
        <w:t>kesebuah</w:t>
      </w:r>
      <w:proofErr w:type="spellEnd"/>
      <w:r w:rsidRPr="000D4184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0D418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D41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dipengaruhi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sejumlah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komoditi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dijual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subtitusi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ekspor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901C6E4" w14:textId="77777777" w:rsidR="00D40963" w:rsidRPr="00DD6090" w:rsidRDefault="00D40963" w:rsidP="00D40963">
      <w:pPr>
        <w:jc w:val="both"/>
        <w:rPr>
          <w:rFonts w:ascii="Times New Roman" w:hAnsi="Times New Roman" w:cs="Times New Roman"/>
        </w:rPr>
      </w:pPr>
      <w:r w:rsidRPr="00C90A18">
        <w:rPr>
          <w:rFonts w:ascii="Times New Roman" w:hAnsi="Times New Roman" w:cs="Times New Roman"/>
          <w:b/>
        </w:rPr>
        <w:t xml:space="preserve">METODE </w:t>
      </w:r>
    </w:p>
    <w:p w14:paraId="33C11A0C" w14:textId="5F76EE00" w:rsidR="00B0196B" w:rsidRDefault="00D40963" w:rsidP="00B0196B">
      <w:pPr>
        <w:spacing w:after="0" w:line="48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0196B">
        <w:rPr>
          <w:rFonts w:ascii="Times New Roman" w:hAnsi="Times New Roman" w:cs="Times New Roman"/>
        </w:rPr>
        <w:t>Penelitian</w:t>
      </w:r>
      <w:proofErr w:type="spellEnd"/>
      <w:r w:rsidRPr="00B0196B">
        <w:rPr>
          <w:rFonts w:ascii="Times New Roman" w:hAnsi="Times New Roman" w:cs="Times New Roman"/>
        </w:rPr>
        <w:t xml:space="preserve"> </w:t>
      </w:r>
      <w:proofErr w:type="spellStart"/>
      <w:r w:rsidRPr="00B0196B">
        <w:rPr>
          <w:rFonts w:ascii="Times New Roman" w:hAnsi="Times New Roman" w:cs="Times New Roman"/>
        </w:rPr>
        <w:t>ini</w:t>
      </w:r>
      <w:proofErr w:type="spellEnd"/>
      <w:r w:rsidRPr="00B0196B">
        <w:rPr>
          <w:rFonts w:ascii="Times New Roman" w:hAnsi="Times New Roman" w:cs="Times New Roman"/>
        </w:rPr>
        <w:t xml:space="preserve"> </w:t>
      </w:r>
      <w:proofErr w:type="spellStart"/>
      <w:r w:rsidRPr="00B0196B">
        <w:rPr>
          <w:rFonts w:ascii="Times New Roman" w:hAnsi="Times New Roman" w:cs="Times New Roman"/>
        </w:rPr>
        <w:t>merupakan</w:t>
      </w:r>
      <w:proofErr w:type="spellEnd"/>
      <w:r w:rsidRPr="00B0196B">
        <w:rPr>
          <w:rFonts w:ascii="Times New Roman" w:hAnsi="Times New Roman" w:cs="Times New Roman"/>
        </w:rPr>
        <w:t xml:space="preserve"> </w:t>
      </w:r>
      <w:proofErr w:type="spellStart"/>
      <w:r w:rsidRPr="00B0196B">
        <w:rPr>
          <w:rFonts w:ascii="Times New Roman" w:hAnsi="Times New Roman" w:cs="Times New Roman"/>
        </w:rPr>
        <w:t>penelitian</w:t>
      </w:r>
      <w:proofErr w:type="spellEnd"/>
      <w:r w:rsidRPr="00B0196B">
        <w:rPr>
          <w:rFonts w:ascii="Times New Roman" w:hAnsi="Times New Roman" w:cs="Times New Roman"/>
        </w:rPr>
        <w:t xml:space="preserve"> </w:t>
      </w:r>
      <w:proofErr w:type="spellStart"/>
      <w:r w:rsidRPr="00B0196B">
        <w:rPr>
          <w:rFonts w:ascii="Times New Roman" w:hAnsi="Times New Roman" w:cs="Times New Roman"/>
        </w:rPr>
        <w:t>kuantitatif</w:t>
      </w:r>
      <w:proofErr w:type="spellEnd"/>
      <w:r w:rsidRPr="00B0196B">
        <w:rPr>
          <w:rFonts w:ascii="Times New Roman" w:hAnsi="Times New Roman" w:cs="Times New Roman"/>
        </w:rPr>
        <w:t>.</w:t>
      </w:r>
      <w:r w:rsidRPr="00B0196B">
        <w:rPr>
          <w:rFonts w:ascii="Times New Roman" w:hAnsi="Times New Roman" w:cs="Times New Roman"/>
        </w:rPr>
        <w:t xml:space="preserve"> </w:t>
      </w:r>
      <w:r w:rsidRPr="00B0196B">
        <w:rPr>
          <w:rFonts w:ascii="Times New Roman" w:hAnsi="Times New Roman" w:cs="Times New Roman"/>
        </w:rPr>
        <w:t xml:space="preserve">Pada </w:t>
      </w:r>
      <w:proofErr w:type="spellStart"/>
      <w:r w:rsidRPr="00B0196B">
        <w:rPr>
          <w:rFonts w:ascii="Times New Roman" w:hAnsi="Times New Roman" w:cs="Times New Roman"/>
        </w:rPr>
        <w:t>penelitian</w:t>
      </w:r>
      <w:proofErr w:type="spellEnd"/>
      <w:r w:rsidRPr="00B0196B">
        <w:rPr>
          <w:rFonts w:ascii="Times New Roman" w:hAnsi="Times New Roman" w:cs="Times New Roman"/>
        </w:rPr>
        <w:t xml:space="preserve"> </w:t>
      </w:r>
      <w:proofErr w:type="spellStart"/>
      <w:r w:rsidRPr="00B0196B">
        <w:rPr>
          <w:rFonts w:ascii="Times New Roman" w:hAnsi="Times New Roman" w:cs="Times New Roman"/>
        </w:rPr>
        <w:t>ini</w:t>
      </w:r>
      <w:proofErr w:type="spellEnd"/>
      <w:r w:rsidRPr="00B0196B">
        <w:rPr>
          <w:rFonts w:ascii="Times New Roman" w:hAnsi="Times New Roman" w:cs="Times New Roman"/>
        </w:rPr>
        <w:t xml:space="preserve"> yang </w:t>
      </w:r>
      <w:proofErr w:type="spellStart"/>
      <w:r w:rsidRPr="00B0196B">
        <w:rPr>
          <w:rFonts w:ascii="Times New Roman" w:hAnsi="Times New Roman" w:cs="Times New Roman"/>
        </w:rPr>
        <w:t>menjadi</w:t>
      </w:r>
      <w:proofErr w:type="spellEnd"/>
      <w:r w:rsidRPr="00B0196B">
        <w:rPr>
          <w:rFonts w:ascii="Times New Roman" w:hAnsi="Times New Roman" w:cs="Times New Roman"/>
        </w:rPr>
        <w:t xml:space="preserve"> </w:t>
      </w:r>
      <w:proofErr w:type="spellStart"/>
      <w:r w:rsidRPr="00B0196B">
        <w:rPr>
          <w:rFonts w:ascii="Times New Roman" w:hAnsi="Times New Roman" w:cs="Times New Roman"/>
        </w:rPr>
        <w:t>objek</w:t>
      </w:r>
      <w:proofErr w:type="spellEnd"/>
      <w:r w:rsidRPr="00B0196B">
        <w:rPr>
          <w:rFonts w:ascii="Times New Roman" w:hAnsi="Times New Roman" w:cs="Times New Roman"/>
        </w:rPr>
        <w:t xml:space="preserve"> </w:t>
      </w:r>
      <w:proofErr w:type="spellStart"/>
      <w:r w:rsidRPr="00B0196B">
        <w:rPr>
          <w:rFonts w:ascii="Times New Roman" w:hAnsi="Times New Roman" w:cs="Times New Roman"/>
        </w:rPr>
        <w:t>adalah</w:t>
      </w:r>
      <w:proofErr w:type="spellEnd"/>
      <w:r w:rsidRPr="00B0196B">
        <w:rPr>
          <w:rFonts w:ascii="Times New Roman" w:hAnsi="Times New Roman" w:cs="Times New Roman"/>
        </w:rPr>
        <w:t xml:space="preserve"> volume </w:t>
      </w:r>
      <w:proofErr w:type="spellStart"/>
      <w:r w:rsidRPr="00B0196B">
        <w:rPr>
          <w:rFonts w:ascii="Times New Roman" w:hAnsi="Times New Roman" w:cs="Times New Roman"/>
        </w:rPr>
        <w:t>ekspor</w:t>
      </w:r>
      <w:proofErr w:type="spellEnd"/>
      <w:r w:rsidRPr="00B0196B">
        <w:rPr>
          <w:rFonts w:ascii="Times New Roman" w:hAnsi="Times New Roman" w:cs="Times New Roman"/>
        </w:rPr>
        <w:t xml:space="preserve"> </w:t>
      </w:r>
      <w:proofErr w:type="spellStart"/>
      <w:r w:rsidRPr="00B0196B">
        <w:rPr>
          <w:rFonts w:ascii="Times New Roman" w:hAnsi="Times New Roman" w:cs="Times New Roman"/>
        </w:rPr>
        <w:t>komoditi</w:t>
      </w:r>
      <w:proofErr w:type="spellEnd"/>
      <w:r w:rsidRPr="00B0196B">
        <w:rPr>
          <w:rFonts w:ascii="Times New Roman" w:hAnsi="Times New Roman" w:cs="Times New Roman"/>
        </w:rPr>
        <w:t xml:space="preserve"> </w:t>
      </w:r>
      <w:proofErr w:type="spellStart"/>
      <w:r w:rsidRPr="00B0196B">
        <w:rPr>
          <w:rFonts w:ascii="Times New Roman" w:hAnsi="Times New Roman" w:cs="Times New Roman"/>
        </w:rPr>
        <w:t>teh</w:t>
      </w:r>
      <w:proofErr w:type="spellEnd"/>
      <w:r w:rsidRPr="00B0196B">
        <w:rPr>
          <w:rFonts w:ascii="Times New Roman" w:hAnsi="Times New Roman" w:cs="Times New Roman"/>
        </w:rPr>
        <w:t xml:space="preserve"> Indonesia </w:t>
      </w:r>
      <w:proofErr w:type="spellStart"/>
      <w:r w:rsidRPr="00B0196B">
        <w:rPr>
          <w:rFonts w:ascii="Times New Roman" w:hAnsi="Times New Roman" w:cs="Times New Roman"/>
        </w:rPr>
        <w:t>ke</w:t>
      </w:r>
      <w:proofErr w:type="spellEnd"/>
      <w:r w:rsidRPr="00B0196B">
        <w:rPr>
          <w:rFonts w:ascii="Times New Roman" w:hAnsi="Times New Roman" w:cs="Times New Roman"/>
        </w:rPr>
        <w:t xml:space="preserve"> </w:t>
      </w:r>
      <w:proofErr w:type="spellStart"/>
      <w:r w:rsidRPr="00B0196B">
        <w:rPr>
          <w:rFonts w:ascii="Times New Roman" w:hAnsi="Times New Roman" w:cs="Times New Roman"/>
        </w:rPr>
        <w:t>beberapa</w:t>
      </w:r>
      <w:proofErr w:type="spellEnd"/>
      <w:r w:rsidRPr="00B0196B">
        <w:rPr>
          <w:rFonts w:ascii="Times New Roman" w:hAnsi="Times New Roman" w:cs="Times New Roman"/>
        </w:rPr>
        <w:t xml:space="preserve"> negara </w:t>
      </w:r>
      <w:proofErr w:type="spellStart"/>
      <w:r w:rsidRPr="00B0196B">
        <w:rPr>
          <w:rFonts w:ascii="Times New Roman" w:hAnsi="Times New Roman" w:cs="Times New Roman"/>
        </w:rPr>
        <w:t>Eropa</w:t>
      </w:r>
      <w:proofErr w:type="spellEnd"/>
      <w:r w:rsidRPr="00B0196B">
        <w:rPr>
          <w:rFonts w:ascii="Times New Roman" w:hAnsi="Times New Roman" w:cs="Times New Roman"/>
        </w:rPr>
        <w:t xml:space="preserve"> </w:t>
      </w:r>
      <w:proofErr w:type="spellStart"/>
      <w:r w:rsidRPr="00B0196B">
        <w:rPr>
          <w:rFonts w:ascii="Times New Roman" w:hAnsi="Times New Roman" w:cs="Times New Roman"/>
        </w:rPr>
        <w:t>sebagai</w:t>
      </w:r>
      <w:proofErr w:type="spellEnd"/>
      <w:r w:rsidRPr="00B0196B">
        <w:rPr>
          <w:rFonts w:ascii="Times New Roman" w:hAnsi="Times New Roman" w:cs="Times New Roman"/>
        </w:rPr>
        <w:t xml:space="preserve"> </w:t>
      </w:r>
      <w:proofErr w:type="spellStart"/>
      <w:r w:rsidRPr="00B0196B">
        <w:rPr>
          <w:rFonts w:ascii="Times New Roman" w:hAnsi="Times New Roman" w:cs="Times New Roman"/>
        </w:rPr>
        <w:t>tujuan</w:t>
      </w:r>
      <w:proofErr w:type="spellEnd"/>
      <w:r w:rsidRPr="00B0196B">
        <w:rPr>
          <w:rFonts w:ascii="Times New Roman" w:hAnsi="Times New Roman" w:cs="Times New Roman"/>
        </w:rPr>
        <w:t xml:space="preserve"> </w:t>
      </w:r>
      <w:proofErr w:type="spellStart"/>
      <w:r w:rsidRPr="00B0196B">
        <w:rPr>
          <w:rFonts w:ascii="Times New Roman" w:hAnsi="Times New Roman" w:cs="Times New Roman"/>
        </w:rPr>
        <w:t>utama</w:t>
      </w:r>
      <w:proofErr w:type="spellEnd"/>
      <w:r w:rsidRPr="00B0196B">
        <w:rPr>
          <w:rFonts w:ascii="Times New Roman" w:hAnsi="Times New Roman" w:cs="Times New Roman"/>
        </w:rPr>
        <w:t xml:space="preserve"> </w:t>
      </w:r>
      <w:proofErr w:type="spellStart"/>
      <w:r w:rsidRPr="00B0196B">
        <w:rPr>
          <w:rFonts w:ascii="Times New Roman" w:hAnsi="Times New Roman" w:cs="Times New Roman"/>
        </w:rPr>
        <w:t>ekspor</w:t>
      </w:r>
      <w:proofErr w:type="spellEnd"/>
      <w:r w:rsidRPr="00B0196B">
        <w:rPr>
          <w:rFonts w:ascii="Times New Roman" w:hAnsi="Times New Roman" w:cs="Times New Roman"/>
        </w:rPr>
        <w:t xml:space="preserve"> </w:t>
      </w:r>
      <w:proofErr w:type="spellStart"/>
      <w:r w:rsidRPr="00B0196B">
        <w:rPr>
          <w:rFonts w:ascii="Times New Roman" w:hAnsi="Times New Roman" w:cs="Times New Roman"/>
        </w:rPr>
        <w:t>teh</w:t>
      </w:r>
      <w:proofErr w:type="spellEnd"/>
      <w:r w:rsidRPr="00B0196B">
        <w:rPr>
          <w:rFonts w:ascii="Times New Roman" w:hAnsi="Times New Roman" w:cs="Times New Roman"/>
        </w:rPr>
        <w:t xml:space="preserve"> Indonesia </w:t>
      </w:r>
      <w:proofErr w:type="spellStart"/>
      <w:r w:rsidRPr="00B0196B">
        <w:rPr>
          <w:rFonts w:ascii="Times New Roman" w:hAnsi="Times New Roman" w:cs="Times New Roman"/>
        </w:rPr>
        <w:t>yaitu</w:t>
      </w:r>
      <w:proofErr w:type="spellEnd"/>
      <w:r w:rsidRPr="00B0196B">
        <w:rPr>
          <w:rFonts w:ascii="Times New Roman" w:hAnsi="Times New Roman" w:cs="Times New Roman"/>
        </w:rPr>
        <w:t xml:space="preserve"> </w:t>
      </w:r>
      <w:proofErr w:type="spellStart"/>
      <w:r w:rsidRPr="00B0196B">
        <w:rPr>
          <w:rFonts w:ascii="Times New Roman" w:hAnsi="Times New Roman" w:cs="Times New Roman"/>
        </w:rPr>
        <w:t>terdiri</w:t>
      </w:r>
      <w:proofErr w:type="spellEnd"/>
      <w:r w:rsidRPr="00B0196B">
        <w:rPr>
          <w:rFonts w:ascii="Times New Roman" w:hAnsi="Times New Roman" w:cs="Times New Roman"/>
        </w:rPr>
        <w:t xml:space="preserve"> </w:t>
      </w:r>
      <w:proofErr w:type="spellStart"/>
      <w:r w:rsidRPr="00B0196B">
        <w:rPr>
          <w:rFonts w:ascii="Times New Roman" w:hAnsi="Times New Roman" w:cs="Times New Roman"/>
        </w:rPr>
        <w:t>dari</w:t>
      </w:r>
      <w:proofErr w:type="spellEnd"/>
      <w:r w:rsidRPr="00B0196B">
        <w:rPr>
          <w:rFonts w:ascii="Times New Roman" w:hAnsi="Times New Roman" w:cs="Times New Roman"/>
        </w:rPr>
        <w:t xml:space="preserve"> </w:t>
      </w:r>
      <w:proofErr w:type="spellStart"/>
      <w:r w:rsidRPr="00B0196B">
        <w:rPr>
          <w:rFonts w:ascii="Times New Roman" w:hAnsi="Times New Roman" w:cs="Times New Roman"/>
        </w:rPr>
        <w:t>Rusia</w:t>
      </w:r>
      <w:proofErr w:type="spellEnd"/>
      <w:r w:rsidRPr="00B0196B">
        <w:rPr>
          <w:rFonts w:ascii="Times New Roman" w:hAnsi="Times New Roman" w:cs="Times New Roman"/>
        </w:rPr>
        <w:t xml:space="preserve">, </w:t>
      </w:r>
      <w:proofErr w:type="spellStart"/>
      <w:r w:rsidRPr="00B0196B">
        <w:rPr>
          <w:rFonts w:ascii="Times New Roman" w:hAnsi="Times New Roman" w:cs="Times New Roman"/>
        </w:rPr>
        <w:t>Inggris</w:t>
      </w:r>
      <w:proofErr w:type="spellEnd"/>
      <w:r w:rsidRPr="00B0196B">
        <w:rPr>
          <w:rFonts w:ascii="Times New Roman" w:hAnsi="Times New Roman" w:cs="Times New Roman"/>
        </w:rPr>
        <w:t xml:space="preserve">, </w:t>
      </w:r>
      <w:proofErr w:type="spellStart"/>
      <w:r w:rsidRPr="00B0196B">
        <w:rPr>
          <w:rFonts w:ascii="Times New Roman" w:hAnsi="Times New Roman" w:cs="Times New Roman"/>
        </w:rPr>
        <w:t>Polandia</w:t>
      </w:r>
      <w:proofErr w:type="spellEnd"/>
      <w:r w:rsidRPr="00B0196B">
        <w:rPr>
          <w:rFonts w:ascii="Times New Roman" w:hAnsi="Times New Roman" w:cs="Times New Roman"/>
        </w:rPr>
        <w:t>, Belanda dan Italia.</w:t>
      </w:r>
      <w:r w:rsidR="00B0196B" w:rsidRPr="00B0196B">
        <w:rPr>
          <w:rFonts w:ascii="Times New Roman" w:hAnsi="Times New Roman" w:cs="Times New Roman"/>
        </w:rPr>
        <w:t xml:space="preserve"> </w:t>
      </w:r>
      <w:r w:rsidR="00B0196B" w:rsidRPr="00B0196B">
        <w:rPr>
          <w:rFonts w:ascii="Times New Roman" w:hAnsi="Times New Roman" w:cs="Times New Roman"/>
        </w:rPr>
        <w:t xml:space="preserve">Data yang </w:t>
      </w:r>
      <w:proofErr w:type="spellStart"/>
      <w:r w:rsidR="00B0196B" w:rsidRPr="00B0196B">
        <w:rPr>
          <w:rFonts w:ascii="Times New Roman" w:hAnsi="Times New Roman" w:cs="Times New Roman"/>
        </w:rPr>
        <w:t>digunakan</w:t>
      </w:r>
      <w:proofErr w:type="spellEnd"/>
      <w:r w:rsidR="00B0196B" w:rsidRPr="00B0196B">
        <w:rPr>
          <w:rFonts w:ascii="Times New Roman" w:hAnsi="Times New Roman" w:cs="Times New Roman"/>
        </w:rPr>
        <w:t xml:space="preserve"> </w:t>
      </w:r>
      <w:proofErr w:type="spellStart"/>
      <w:r w:rsidR="00B0196B" w:rsidRPr="00B0196B">
        <w:rPr>
          <w:rFonts w:ascii="Times New Roman" w:hAnsi="Times New Roman" w:cs="Times New Roman"/>
        </w:rPr>
        <w:t>dari</w:t>
      </w:r>
      <w:proofErr w:type="spellEnd"/>
      <w:r w:rsidR="00B0196B" w:rsidRPr="00B0196B">
        <w:rPr>
          <w:rFonts w:ascii="Times New Roman" w:hAnsi="Times New Roman" w:cs="Times New Roman"/>
        </w:rPr>
        <w:t xml:space="preserve"> </w:t>
      </w:r>
      <w:proofErr w:type="spellStart"/>
      <w:r w:rsidR="00B0196B" w:rsidRPr="00B0196B">
        <w:rPr>
          <w:rFonts w:ascii="Times New Roman" w:hAnsi="Times New Roman" w:cs="Times New Roman"/>
        </w:rPr>
        <w:t>tahun</w:t>
      </w:r>
      <w:proofErr w:type="spellEnd"/>
      <w:r w:rsidR="00B0196B" w:rsidRPr="00B0196B">
        <w:rPr>
          <w:rFonts w:ascii="Times New Roman" w:hAnsi="Times New Roman" w:cs="Times New Roman"/>
        </w:rPr>
        <w:t xml:space="preserve"> 2016 – 2020 yang </w:t>
      </w:r>
      <w:proofErr w:type="spellStart"/>
      <w:r w:rsidR="00B0196B" w:rsidRPr="00B0196B">
        <w:rPr>
          <w:rFonts w:ascii="Times New Roman" w:hAnsi="Times New Roman" w:cs="Times New Roman"/>
        </w:rPr>
        <w:t>lalu</w:t>
      </w:r>
      <w:proofErr w:type="spellEnd"/>
      <w:r w:rsidR="00B0196B" w:rsidRPr="00B0196B">
        <w:rPr>
          <w:rFonts w:ascii="Times New Roman" w:hAnsi="Times New Roman" w:cs="Times New Roman"/>
        </w:rPr>
        <w:t>.</w:t>
      </w:r>
      <w:r w:rsidR="00B0196B" w:rsidRPr="00B0196B">
        <w:rPr>
          <w:rFonts w:ascii="Times New Roman" w:hAnsi="Times New Roman" w:cs="Times New Roman"/>
        </w:rPr>
        <w:t xml:space="preserve"> </w:t>
      </w:r>
      <w:proofErr w:type="spellStart"/>
      <w:r w:rsidR="00B0196B" w:rsidRPr="00B0196B">
        <w:rPr>
          <w:rFonts w:ascii="Times New Roman" w:hAnsi="Times New Roman" w:cs="Times New Roman"/>
        </w:rPr>
        <w:t>Pengujian</w:t>
      </w:r>
      <w:proofErr w:type="spellEnd"/>
      <w:r w:rsidR="00B0196B" w:rsidRPr="00B0196B">
        <w:rPr>
          <w:rFonts w:ascii="Times New Roman" w:hAnsi="Times New Roman" w:cs="Times New Roman"/>
        </w:rPr>
        <w:t xml:space="preserve"> </w:t>
      </w:r>
      <w:proofErr w:type="spellStart"/>
      <w:r w:rsidR="00B0196B" w:rsidRPr="00B0196B">
        <w:rPr>
          <w:rFonts w:ascii="Times New Roman" w:hAnsi="Times New Roman" w:cs="Times New Roman"/>
        </w:rPr>
        <w:t>hipotesis</w:t>
      </w:r>
      <w:proofErr w:type="spellEnd"/>
      <w:r w:rsidR="00B0196B" w:rsidRPr="00B0196B">
        <w:rPr>
          <w:rFonts w:ascii="Times New Roman" w:hAnsi="Times New Roman" w:cs="Times New Roman"/>
        </w:rPr>
        <w:t xml:space="preserve"> </w:t>
      </w:r>
      <w:proofErr w:type="spellStart"/>
      <w:r w:rsidR="00B0196B" w:rsidRPr="00B0196B">
        <w:rPr>
          <w:rFonts w:ascii="Times New Roman" w:hAnsi="Times New Roman" w:cs="Times New Roman"/>
        </w:rPr>
        <w:t>dilakukan</w:t>
      </w:r>
      <w:proofErr w:type="spellEnd"/>
      <w:r w:rsidR="00B0196B" w:rsidRPr="00B0196B">
        <w:rPr>
          <w:rFonts w:ascii="Times New Roman" w:hAnsi="Times New Roman" w:cs="Times New Roman"/>
        </w:rPr>
        <w:t xml:space="preserve"> </w:t>
      </w:r>
      <w:proofErr w:type="spellStart"/>
      <w:r w:rsidR="00B0196B" w:rsidRPr="00B0196B">
        <w:rPr>
          <w:rFonts w:ascii="Times New Roman" w:hAnsi="Times New Roman" w:cs="Times New Roman"/>
        </w:rPr>
        <w:t>dengan</w:t>
      </w:r>
      <w:proofErr w:type="spellEnd"/>
      <w:r w:rsidR="00B0196B" w:rsidRPr="00B0196B">
        <w:rPr>
          <w:rFonts w:ascii="Times New Roman" w:hAnsi="Times New Roman" w:cs="Times New Roman"/>
        </w:rPr>
        <w:t xml:space="preserve"> </w:t>
      </w:r>
      <w:proofErr w:type="spellStart"/>
      <w:r w:rsidR="00B0196B" w:rsidRPr="00B0196B">
        <w:rPr>
          <w:rFonts w:ascii="Times New Roman" w:hAnsi="Times New Roman" w:cs="Times New Roman"/>
        </w:rPr>
        <w:t>menggunakan</w:t>
      </w:r>
      <w:proofErr w:type="spellEnd"/>
      <w:r w:rsidR="00B0196B" w:rsidRPr="00B0196B">
        <w:rPr>
          <w:rFonts w:ascii="Times New Roman" w:hAnsi="Times New Roman" w:cs="Times New Roman"/>
        </w:rPr>
        <w:t xml:space="preserve"> uji </w:t>
      </w:r>
      <w:proofErr w:type="spellStart"/>
      <w:r w:rsidR="00B0196B" w:rsidRPr="00B0196B">
        <w:rPr>
          <w:rFonts w:ascii="Times New Roman" w:hAnsi="Times New Roman" w:cs="Times New Roman"/>
        </w:rPr>
        <w:t>analisis</w:t>
      </w:r>
      <w:proofErr w:type="spellEnd"/>
      <w:r w:rsidR="00B0196B" w:rsidRPr="00B0196B">
        <w:rPr>
          <w:rFonts w:ascii="Times New Roman" w:hAnsi="Times New Roman" w:cs="Times New Roman"/>
        </w:rPr>
        <w:t xml:space="preserve"> </w:t>
      </w:r>
      <w:proofErr w:type="spellStart"/>
      <w:r w:rsidR="00B0196B" w:rsidRPr="00B0196B">
        <w:rPr>
          <w:rFonts w:ascii="Times New Roman" w:hAnsi="Times New Roman" w:cs="Times New Roman"/>
        </w:rPr>
        <w:t>regresi</w:t>
      </w:r>
      <w:proofErr w:type="spellEnd"/>
      <w:r w:rsidR="00B0196B" w:rsidRPr="00B0196B">
        <w:rPr>
          <w:rFonts w:ascii="Times New Roman" w:hAnsi="Times New Roman" w:cs="Times New Roman"/>
        </w:rPr>
        <w:t xml:space="preserve"> </w:t>
      </w:r>
      <w:r w:rsidR="00B0196B" w:rsidRPr="00B0196B">
        <w:rPr>
          <w:rFonts w:ascii="Times New Roman" w:hAnsi="Times New Roman" w:cs="Times New Roman"/>
        </w:rPr>
        <w:t>data panel</w:t>
      </w:r>
      <w:r w:rsidR="00B0196B">
        <w:rPr>
          <w:rFonts w:ascii="Times New Roman" w:hAnsi="Times New Roman" w:cs="Times New Roman"/>
        </w:rPr>
        <w:t>.</w:t>
      </w:r>
    </w:p>
    <w:p w14:paraId="2F29CE7B" w14:textId="77777777" w:rsidR="00B0196B" w:rsidRPr="00265715" w:rsidRDefault="00B0196B" w:rsidP="00B0196B">
      <w:pPr>
        <w:spacing w:line="240" w:lineRule="auto"/>
        <w:rPr>
          <w:rFonts w:ascii="Times New Roman" w:hAnsi="Times New Roman" w:cs="Times New Roman"/>
          <w:b/>
          <w:iCs/>
        </w:rPr>
      </w:pPr>
      <w:r w:rsidRPr="00265715">
        <w:rPr>
          <w:rFonts w:ascii="Times New Roman" w:hAnsi="Times New Roman" w:cs="Times New Roman"/>
          <w:b/>
          <w:iCs/>
        </w:rPr>
        <w:t xml:space="preserve">HASIL DAN PEMBAHASAN </w:t>
      </w:r>
    </w:p>
    <w:p w14:paraId="7DC640C7" w14:textId="77777777" w:rsidR="00B0196B" w:rsidRDefault="00B0196B" w:rsidP="00B0196B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asumsi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klasik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terpilihnya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regresi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panel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12DE">
        <w:rPr>
          <w:rFonts w:ascii="Times New Roman" w:hAnsi="Times New Roman" w:cs="Times New Roman"/>
          <w:i/>
          <w:sz w:val="24"/>
          <w:szCs w:val="24"/>
        </w:rPr>
        <w:t>fixed effect model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ringkasan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5.8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456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9"/>
        <w:gridCol w:w="771"/>
        <w:gridCol w:w="845"/>
        <w:gridCol w:w="845"/>
        <w:gridCol w:w="697"/>
      </w:tblGrid>
      <w:tr w:rsidR="00B0196B" w:rsidRPr="00B0196B" w14:paraId="2D171C46" w14:textId="77777777" w:rsidTr="00B0196B">
        <w:trPr>
          <w:trHeight w:val="313"/>
          <w:jc w:val="center"/>
        </w:trPr>
        <w:tc>
          <w:tcPr>
            <w:tcW w:w="30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6D0B55" w14:textId="77777777" w:rsidR="00B0196B" w:rsidRPr="00B0196B" w:rsidRDefault="00B0196B" w:rsidP="00333F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196B">
              <w:rPr>
                <w:rFonts w:ascii="Arial" w:hAnsi="Arial" w:cs="Arial"/>
                <w:color w:val="000000"/>
                <w:sz w:val="16"/>
                <w:szCs w:val="16"/>
              </w:rPr>
              <w:t>Dependent Variable: EKSPOR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58896E" w14:textId="77777777" w:rsidR="00B0196B" w:rsidRPr="00B0196B" w:rsidRDefault="00B0196B" w:rsidP="00333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9D1ABA" w14:textId="77777777" w:rsidR="00B0196B" w:rsidRPr="00B0196B" w:rsidRDefault="00B0196B" w:rsidP="00333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0196B" w:rsidRPr="00B0196B" w14:paraId="6ADED3B1" w14:textId="77777777" w:rsidTr="00B0196B">
        <w:trPr>
          <w:trHeight w:val="313"/>
          <w:jc w:val="center"/>
        </w:trPr>
        <w:tc>
          <w:tcPr>
            <w:tcW w:w="38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A486F0" w14:textId="77777777" w:rsidR="00B0196B" w:rsidRPr="00B0196B" w:rsidRDefault="00B0196B" w:rsidP="00333F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196B">
              <w:rPr>
                <w:rFonts w:ascii="Arial" w:hAnsi="Arial" w:cs="Arial"/>
                <w:color w:val="000000"/>
                <w:sz w:val="16"/>
                <w:szCs w:val="16"/>
              </w:rPr>
              <w:t>Method: Panel Least Squares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D99967" w14:textId="77777777" w:rsidR="00B0196B" w:rsidRPr="00B0196B" w:rsidRDefault="00B0196B" w:rsidP="00333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0196B" w:rsidRPr="00B0196B" w14:paraId="018BD62D" w14:textId="77777777" w:rsidTr="00B0196B">
        <w:trPr>
          <w:trHeight w:val="313"/>
          <w:jc w:val="center"/>
        </w:trPr>
        <w:tc>
          <w:tcPr>
            <w:tcW w:w="38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6C0DE3" w14:textId="77777777" w:rsidR="00B0196B" w:rsidRPr="00B0196B" w:rsidRDefault="00B0196B" w:rsidP="00333F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196B">
              <w:rPr>
                <w:rFonts w:ascii="Arial" w:hAnsi="Arial" w:cs="Arial"/>
                <w:color w:val="000000"/>
                <w:sz w:val="16"/>
                <w:szCs w:val="16"/>
              </w:rPr>
              <w:t>Date: 07/08/22   Time: 00:16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5D7630" w14:textId="77777777" w:rsidR="00B0196B" w:rsidRPr="00B0196B" w:rsidRDefault="00B0196B" w:rsidP="00333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0196B" w:rsidRPr="00B0196B" w14:paraId="4490FECA" w14:textId="77777777" w:rsidTr="00B0196B">
        <w:trPr>
          <w:trHeight w:val="313"/>
          <w:jc w:val="center"/>
        </w:trPr>
        <w:tc>
          <w:tcPr>
            <w:tcW w:w="30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A426F1" w14:textId="77777777" w:rsidR="00B0196B" w:rsidRPr="00B0196B" w:rsidRDefault="00B0196B" w:rsidP="00333F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196B">
              <w:rPr>
                <w:rFonts w:ascii="Arial" w:hAnsi="Arial" w:cs="Arial"/>
                <w:color w:val="000000"/>
                <w:sz w:val="16"/>
                <w:szCs w:val="16"/>
              </w:rPr>
              <w:t>Sample: 2016 2020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76E2A6" w14:textId="77777777" w:rsidR="00B0196B" w:rsidRPr="00B0196B" w:rsidRDefault="00B0196B" w:rsidP="00333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E1E814" w14:textId="77777777" w:rsidR="00B0196B" w:rsidRPr="00B0196B" w:rsidRDefault="00B0196B" w:rsidP="00333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0196B" w:rsidRPr="00B0196B" w14:paraId="5C40E3BD" w14:textId="77777777" w:rsidTr="00B0196B">
        <w:trPr>
          <w:trHeight w:val="313"/>
          <w:jc w:val="center"/>
        </w:trPr>
        <w:tc>
          <w:tcPr>
            <w:tcW w:w="30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8B55B7" w14:textId="77777777" w:rsidR="00B0196B" w:rsidRPr="00B0196B" w:rsidRDefault="00B0196B" w:rsidP="00333F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196B">
              <w:rPr>
                <w:rFonts w:ascii="Arial" w:hAnsi="Arial" w:cs="Arial"/>
                <w:color w:val="000000"/>
                <w:sz w:val="16"/>
                <w:szCs w:val="16"/>
              </w:rPr>
              <w:t>Periods included: 5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640826" w14:textId="77777777" w:rsidR="00B0196B" w:rsidRPr="00B0196B" w:rsidRDefault="00B0196B" w:rsidP="00333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997C43" w14:textId="77777777" w:rsidR="00B0196B" w:rsidRPr="00B0196B" w:rsidRDefault="00B0196B" w:rsidP="00333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0196B" w:rsidRPr="00B0196B" w14:paraId="326F3F00" w14:textId="77777777" w:rsidTr="00B0196B">
        <w:trPr>
          <w:trHeight w:val="313"/>
          <w:jc w:val="center"/>
        </w:trPr>
        <w:tc>
          <w:tcPr>
            <w:tcW w:w="30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6DBBDA" w14:textId="77777777" w:rsidR="00B0196B" w:rsidRPr="00B0196B" w:rsidRDefault="00B0196B" w:rsidP="00333F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196B">
              <w:rPr>
                <w:rFonts w:ascii="Arial" w:hAnsi="Arial" w:cs="Arial"/>
                <w:color w:val="000000"/>
                <w:sz w:val="16"/>
                <w:szCs w:val="16"/>
              </w:rPr>
              <w:t>Cross-sections included: 5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CC6D24" w14:textId="77777777" w:rsidR="00B0196B" w:rsidRPr="00B0196B" w:rsidRDefault="00B0196B" w:rsidP="00333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83DAD7" w14:textId="77777777" w:rsidR="00B0196B" w:rsidRPr="00B0196B" w:rsidRDefault="00B0196B" w:rsidP="00333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0196B" w:rsidRPr="00B0196B" w14:paraId="3E37F205" w14:textId="77777777" w:rsidTr="00B0196B">
        <w:trPr>
          <w:trHeight w:val="313"/>
          <w:jc w:val="center"/>
        </w:trPr>
        <w:tc>
          <w:tcPr>
            <w:tcW w:w="38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D0B51E" w14:textId="77777777" w:rsidR="00B0196B" w:rsidRPr="00B0196B" w:rsidRDefault="00B0196B" w:rsidP="00333F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196B">
              <w:rPr>
                <w:rFonts w:ascii="Arial" w:hAnsi="Arial" w:cs="Arial"/>
                <w:color w:val="000000"/>
                <w:sz w:val="16"/>
                <w:szCs w:val="16"/>
              </w:rPr>
              <w:t>Total panel (balanced) observations: 25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C1431A" w14:textId="77777777" w:rsidR="00B0196B" w:rsidRPr="00B0196B" w:rsidRDefault="00B0196B" w:rsidP="00333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0196B" w:rsidRPr="00B0196B" w14:paraId="1C90F6CB" w14:textId="77777777" w:rsidTr="00B0196B">
        <w:trPr>
          <w:trHeight w:hRule="exact" w:val="124"/>
          <w:jc w:val="center"/>
        </w:trPr>
        <w:tc>
          <w:tcPr>
            <w:tcW w:w="1409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34C7ECA" w14:textId="77777777" w:rsidR="00B0196B" w:rsidRPr="00B0196B" w:rsidRDefault="00B0196B" w:rsidP="00333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8A8BE1C" w14:textId="77777777" w:rsidR="00B0196B" w:rsidRPr="00B0196B" w:rsidRDefault="00B0196B" w:rsidP="00333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C9210E3" w14:textId="77777777" w:rsidR="00B0196B" w:rsidRPr="00B0196B" w:rsidRDefault="00B0196B" w:rsidP="00333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A9EC7B5" w14:textId="77777777" w:rsidR="00B0196B" w:rsidRPr="00B0196B" w:rsidRDefault="00B0196B" w:rsidP="00333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8602C50" w14:textId="77777777" w:rsidR="00B0196B" w:rsidRPr="00B0196B" w:rsidRDefault="00B0196B" w:rsidP="00333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0196B" w:rsidRPr="00B0196B" w14:paraId="58C5CB9C" w14:textId="77777777" w:rsidTr="00B0196B">
        <w:trPr>
          <w:trHeight w:hRule="exact" w:val="187"/>
          <w:jc w:val="center"/>
        </w:trPr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589BCC" w14:textId="77777777" w:rsidR="00B0196B" w:rsidRPr="00B0196B" w:rsidRDefault="00B0196B" w:rsidP="00333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5D909D" w14:textId="77777777" w:rsidR="00B0196B" w:rsidRPr="00B0196B" w:rsidRDefault="00B0196B" w:rsidP="00333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81B705" w14:textId="77777777" w:rsidR="00B0196B" w:rsidRPr="00B0196B" w:rsidRDefault="00B0196B" w:rsidP="00333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5716D5" w14:textId="77777777" w:rsidR="00B0196B" w:rsidRPr="00B0196B" w:rsidRDefault="00B0196B" w:rsidP="00333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139EF4" w14:textId="77777777" w:rsidR="00B0196B" w:rsidRPr="00B0196B" w:rsidRDefault="00B0196B" w:rsidP="00333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0196B" w:rsidRPr="00B0196B" w14:paraId="242A8A38" w14:textId="77777777" w:rsidTr="00B0196B">
        <w:trPr>
          <w:trHeight w:val="313"/>
          <w:jc w:val="center"/>
        </w:trPr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20F8C3" w14:textId="77777777" w:rsidR="00B0196B" w:rsidRPr="00B0196B" w:rsidRDefault="00B0196B" w:rsidP="00333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196B">
              <w:rPr>
                <w:rFonts w:ascii="Arial" w:hAnsi="Arial" w:cs="Arial"/>
                <w:color w:val="000000"/>
                <w:sz w:val="16"/>
                <w:szCs w:val="16"/>
              </w:rPr>
              <w:t>Variable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F4298F" w14:textId="77777777" w:rsidR="00B0196B" w:rsidRPr="00B0196B" w:rsidRDefault="00B0196B" w:rsidP="00333FF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196B">
              <w:rPr>
                <w:rFonts w:ascii="Arial" w:hAnsi="Arial" w:cs="Arial"/>
                <w:color w:val="000000"/>
                <w:sz w:val="16"/>
                <w:szCs w:val="16"/>
              </w:rPr>
              <w:t>Coefficient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EB08D2" w14:textId="77777777" w:rsidR="00B0196B" w:rsidRPr="00B0196B" w:rsidRDefault="00B0196B" w:rsidP="00333FF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196B">
              <w:rPr>
                <w:rFonts w:ascii="Arial" w:hAnsi="Arial" w:cs="Arial"/>
                <w:color w:val="000000"/>
                <w:sz w:val="16"/>
                <w:szCs w:val="16"/>
              </w:rPr>
              <w:t>Std. Error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BE5121" w14:textId="77777777" w:rsidR="00B0196B" w:rsidRPr="00B0196B" w:rsidRDefault="00B0196B" w:rsidP="00333FF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196B">
              <w:rPr>
                <w:rFonts w:ascii="Arial" w:hAnsi="Arial" w:cs="Arial"/>
                <w:color w:val="000000"/>
                <w:sz w:val="16"/>
                <w:szCs w:val="16"/>
              </w:rPr>
              <w:t>t-Statistic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3B4DF5" w14:textId="77777777" w:rsidR="00B0196B" w:rsidRPr="00B0196B" w:rsidRDefault="00B0196B" w:rsidP="00333FF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196B">
              <w:rPr>
                <w:rFonts w:ascii="Arial" w:hAnsi="Arial" w:cs="Arial"/>
                <w:color w:val="000000"/>
                <w:sz w:val="16"/>
                <w:szCs w:val="16"/>
              </w:rPr>
              <w:t>Prob.  </w:t>
            </w:r>
          </w:p>
        </w:tc>
      </w:tr>
      <w:tr w:rsidR="00B0196B" w:rsidRPr="00B0196B" w14:paraId="6899BF1C" w14:textId="77777777" w:rsidTr="00B0196B">
        <w:trPr>
          <w:trHeight w:hRule="exact" w:val="124"/>
          <w:jc w:val="center"/>
        </w:trPr>
        <w:tc>
          <w:tcPr>
            <w:tcW w:w="1409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F05547F" w14:textId="77777777" w:rsidR="00B0196B" w:rsidRPr="00B0196B" w:rsidRDefault="00B0196B" w:rsidP="00333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A8750EB" w14:textId="77777777" w:rsidR="00B0196B" w:rsidRPr="00B0196B" w:rsidRDefault="00B0196B" w:rsidP="00333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4383DD6" w14:textId="77777777" w:rsidR="00B0196B" w:rsidRPr="00B0196B" w:rsidRDefault="00B0196B" w:rsidP="00333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CA8F4E3" w14:textId="77777777" w:rsidR="00B0196B" w:rsidRPr="00B0196B" w:rsidRDefault="00B0196B" w:rsidP="00333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8C78082" w14:textId="77777777" w:rsidR="00B0196B" w:rsidRPr="00B0196B" w:rsidRDefault="00B0196B" w:rsidP="00333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0196B" w:rsidRPr="00B0196B" w14:paraId="3F0BB9A6" w14:textId="77777777" w:rsidTr="00B0196B">
        <w:trPr>
          <w:trHeight w:hRule="exact" w:val="187"/>
          <w:jc w:val="center"/>
        </w:trPr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4584BD" w14:textId="77777777" w:rsidR="00B0196B" w:rsidRPr="00B0196B" w:rsidRDefault="00B0196B" w:rsidP="00333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023242" w14:textId="77777777" w:rsidR="00B0196B" w:rsidRPr="00B0196B" w:rsidRDefault="00B0196B" w:rsidP="00333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4EE186" w14:textId="77777777" w:rsidR="00B0196B" w:rsidRPr="00B0196B" w:rsidRDefault="00B0196B" w:rsidP="00333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2E9977" w14:textId="77777777" w:rsidR="00B0196B" w:rsidRPr="00B0196B" w:rsidRDefault="00B0196B" w:rsidP="00333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C21E27" w14:textId="77777777" w:rsidR="00B0196B" w:rsidRPr="00B0196B" w:rsidRDefault="00B0196B" w:rsidP="00333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0196B" w:rsidRPr="00B0196B" w14:paraId="2FE585CB" w14:textId="77777777" w:rsidTr="00B0196B">
        <w:trPr>
          <w:trHeight w:val="313"/>
          <w:jc w:val="center"/>
        </w:trPr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DDFC55" w14:textId="77777777" w:rsidR="00B0196B" w:rsidRPr="00B0196B" w:rsidRDefault="00B0196B" w:rsidP="00333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196B">
              <w:rPr>
                <w:rFonts w:ascii="Arial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26195A" w14:textId="77777777" w:rsidR="00B0196B" w:rsidRPr="00B0196B" w:rsidRDefault="00B0196B" w:rsidP="00333FF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196B">
              <w:rPr>
                <w:rFonts w:ascii="Arial" w:hAnsi="Arial" w:cs="Arial"/>
                <w:color w:val="000000"/>
                <w:sz w:val="16"/>
                <w:szCs w:val="16"/>
              </w:rPr>
              <w:t>3.942100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A76EAE" w14:textId="77777777" w:rsidR="00B0196B" w:rsidRPr="00B0196B" w:rsidRDefault="00B0196B" w:rsidP="00333FF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196B">
              <w:rPr>
                <w:rFonts w:ascii="Arial" w:hAnsi="Arial" w:cs="Arial"/>
                <w:color w:val="000000"/>
                <w:sz w:val="16"/>
                <w:szCs w:val="16"/>
              </w:rPr>
              <w:t>0.604669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4DF303" w14:textId="77777777" w:rsidR="00B0196B" w:rsidRPr="00B0196B" w:rsidRDefault="00B0196B" w:rsidP="00333FF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196B">
              <w:rPr>
                <w:rFonts w:ascii="Arial" w:hAnsi="Arial" w:cs="Arial"/>
                <w:color w:val="000000"/>
                <w:sz w:val="16"/>
                <w:szCs w:val="16"/>
              </w:rPr>
              <w:t>6.519436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707FDA" w14:textId="77777777" w:rsidR="00B0196B" w:rsidRPr="00B0196B" w:rsidRDefault="00B0196B" w:rsidP="00333FF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196B">
              <w:rPr>
                <w:rFonts w:ascii="Arial" w:hAnsi="Arial" w:cs="Arial"/>
                <w:color w:val="000000"/>
                <w:sz w:val="16"/>
                <w:szCs w:val="16"/>
              </w:rPr>
              <w:t>0.0000</w:t>
            </w:r>
          </w:p>
        </w:tc>
      </w:tr>
      <w:tr w:rsidR="00B0196B" w:rsidRPr="00B0196B" w14:paraId="3269BA8A" w14:textId="77777777" w:rsidTr="00B0196B">
        <w:trPr>
          <w:trHeight w:val="313"/>
          <w:jc w:val="center"/>
        </w:trPr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4A8E0C" w14:textId="77777777" w:rsidR="00B0196B" w:rsidRPr="00B0196B" w:rsidRDefault="00B0196B" w:rsidP="00333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196B">
              <w:rPr>
                <w:rFonts w:ascii="Arial" w:hAnsi="Arial" w:cs="Arial"/>
                <w:color w:val="000000"/>
                <w:sz w:val="16"/>
                <w:szCs w:val="16"/>
              </w:rPr>
              <w:t>INFLASI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3818E9" w14:textId="77777777" w:rsidR="00B0196B" w:rsidRPr="00B0196B" w:rsidRDefault="00B0196B" w:rsidP="00333FF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196B">
              <w:rPr>
                <w:rFonts w:ascii="Arial" w:hAnsi="Arial" w:cs="Arial"/>
                <w:color w:val="000000"/>
                <w:sz w:val="16"/>
                <w:szCs w:val="16"/>
              </w:rPr>
              <w:t>0.562658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205F1D" w14:textId="77777777" w:rsidR="00B0196B" w:rsidRPr="00B0196B" w:rsidRDefault="00B0196B" w:rsidP="00333FF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196B">
              <w:rPr>
                <w:rFonts w:ascii="Arial" w:hAnsi="Arial" w:cs="Arial"/>
                <w:color w:val="000000"/>
                <w:sz w:val="16"/>
                <w:szCs w:val="16"/>
              </w:rPr>
              <w:t>0.115303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EDA56B" w14:textId="77777777" w:rsidR="00B0196B" w:rsidRPr="00B0196B" w:rsidRDefault="00B0196B" w:rsidP="00333FF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196B">
              <w:rPr>
                <w:rFonts w:ascii="Arial" w:hAnsi="Arial" w:cs="Arial"/>
                <w:color w:val="000000"/>
                <w:sz w:val="16"/>
                <w:szCs w:val="16"/>
              </w:rPr>
              <w:t>4.879821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EFB119" w14:textId="77777777" w:rsidR="00B0196B" w:rsidRPr="00B0196B" w:rsidRDefault="00B0196B" w:rsidP="00333FF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196B">
              <w:rPr>
                <w:rFonts w:ascii="Arial" w:hAnsi="Arial" w:cs="Arial"/>
                <w:color w:val="000000"/>
                <w:sz w:val="16"/>
                <w:szCs w:val="16"/>
              </w:rPr>
              <w:t>0.0000</w:t>
            </w:r>
          </w:p>
        </w:tc>
      </w:tr>
      <w:tr w:rsidR="00B0196B" w:rsidRPr="00B0196B" w14:paraId="46A7A2DD" w14:textId="77777777" w:rsidTr="00B0196B">
        <w:trPr>
          <w:trHeight w:val="313"/>
          <w:jc w:val="center"/>
        </w:trPr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260B4A" w14:textId="77777777" w:rsidR="00B0196B" w:rsidRPr="00B0196B" w:rsidRDefault="00B0196B" w:rsidP="00333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196B">
              <w:rPr>
                <w:rFonts w:ascii="Arial" w:hAnsi="Arial" w:cs="Arial"/>
                <w:color w:val="000000"/>
                <w:sz w:val="16"/>
                <w:szCs w:val="16"/>
              </w:rPr>
              <w:t>SBUNGA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8BD07A" w14:textId="77777777" w:rsidR="00B0196B" w:rsidRPr="00B0196B" w:rsidRDefault="00B0196B" w:rsidP="00333FF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196B">
              <w:rPr>
                <w:rFonts w:ascii="Arial" w:hAnsi="Arial" w:cs="Arial"/>
                <w:color w:val="000000"/>
                <w:sz w:val="16"/>
                <w:szCs w:val="16"/>
              </w:rPr>
              <w:t>0.601689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C9B3CF" w14:textId="77777777" w:rsidR="00B0196B" w:rsidRPr="00B0196B" w:rsidRDefault="00B0196B" w:rsidP="00333FF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196B">
              <w:rPr>
                <w:rFonts w:ascii="Arial" w:hAnsi="Arial" w:cs="Arial"/>
                <w:color w:val="000000"/>
                <w:sz w:val="16"/>
                <w:szCs w:val="16"/>
              </w:rPr>
              <w:t>0.062943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03DDB9" w14:textId="77777777" w:rsidR="00B0196B" w:rsidRPr="00B0196B" w:rsidRDefault="00B0196B" w:rsidP="00333FF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196B">
              <w:rPr>
                <w:rFonts w:ascii="Arial" w:hAnsi="Arial" w:cs="Arial"/>
                <w:color w:val="000000"/>
                <w:sz w:val="16"/>
                <w:szCs w:val="16"/>
              </w:rPr>
              <w:t>9,559268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5DCDA9" w14:textId="77777777" w:rsidR="00B0196B" w:rsidRPr="00B0196B" w:rsidRDefault="00B0196B" w:rsidP="00333FF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196B">
              <w:rPr>
                <w:rFonts w:ascii="Arial" w:hAnsi="Arial" w:cs="Arial"/>
                <w:color w:val="000000"/>
                <w:sz w:val="16"/>
                <w:szCs w:val="16"/>
              </w:rPr>
              <w:t>0.0000</w:t>
            </w:r>
          </w:p>
        </w:tc>
      </w:tr>
      <w:tr w:rsidR="00B0196B" w:rsidRPr="00B0196B" w14:paraId="53CEFCE5" w14:textId="77777777" w:rsidTr="00B0196B">
        <w:trPr>
          <w:trHeight w:val="313"/>
          <w:jc w:val="center"/>
        </w:trPr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1FC34A" w14:textId="77777777" w:rsidR="00B0196B" w:rsidRPr="00B0196B" w:rsidRDefault="00B0196B" w:rsidP="00333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196B">
              <w:rPr>
                <w:rFonts w:ascii="Arial" w:hAnsi="Arial" w:cs="Arial"/>
                <w:color w:val="000000"/>
                <w:sz w:val="16"/>
                <w:szCs w:val="16"/>
              </w:rPr>
              <w:t>PDRB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93C0E7" w14:textId="77777777" w:rsidR="00B0196B" w:rsidRPr="00B0196B" w:rsidRDefault="00B0196B" w:rsidP="00333FF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196B">
              <w:rPr>
                <w:rFonts w:ascii="Arial" w:hAnsi="Arial" w:cs="Arial"/>
                <w:color w:val="000000"/>
                <w:sz w:val="16"/>
                <w:szCs w:val="16"/>
              </w:rPr>
              <w:t>-0.119271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5C41A5" w14:textId="77777777" w:rsidR="00B0196B" w:rsidRPr="00B0196B" w:rsidRDefault="00B0196B" w:rsidP="00333FF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196B">
              <w:rPr>
                <w:rFonts w:ascii="Arial" w:hAnsi="Arial" w:cs="Arial"/>
                <w:color w:val="000000"/>
                <w:sz w:val="16"/>
                <w:szCs w:val="16"/>
              </w:rPr>
              <w:t>0.063808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4F4E14" w14:textId="77777777" w:rsidR="00B0196B" w:rsidRPr="00B0196B" w:rsidRDefault="00B0196B" w:rsidP="00333FF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196B">
              <w:rPr>
                <w:rFonts w:ascii="Arial" w:hAnsi="Arial" w:cs="Arial"/>
                <w:color w:val="000000"/>
                <w:sz w:val="16"/>
                <w:szCs w:val="16"/>
              </w:rPr>
              <w:t>-1.869225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7327E9" w14:textId="77777777" w:rsidR="00B0196B" w:rsidRPr="00B0196B" w:rsidRDefault="00B0196B" w:rsidP="00333FF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196B">
              <w:rPr>
                <w:rFonts w:ascii="Arial" w:hAnsi="Arial" w:cs="Arial"/>
                <w:color w:val="000000"/>
                <w:sz w:val="16"/>
                <w:szCs w:val="16"/>
              </w:rPr>
              <w:t>0.0843</w:t>
            </w:r>
          </w:p>
        </w:tc>
      </w:tr>
      <w:tr w:rsidR="00B0196B" w:rsidRPr="00B0196B" w14:paraId="488B8701" w14:textId="77777777" w:rsidTr="00B0196B">
        <w:trPr>
          <w:trHeight w:hRule="exact" w:val="60"/>
          <w:jc w:val="center"/>
        </w:trPr>
        <w:tc>
          <w:tcPr>
            <w:tcW w:w="1409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6C8C292" w14:textId="77777777" w:rsidR="00B0196B" w:rsidRPr="00B0196B" w:rsidRDefault="00B0196B" w:rsidP="00333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EDD2BAA" w14:textId="77777777" w:rsidR="00B0196B" w:rsidRPr="00B0196B" w:rsidRDefault="00B0196B" w:rsidP="00333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5E0DD52" w14:textId="77777777" w:rsidR="00B0196B" w:rsidRPr="00B0196B" w:rsidRDefault="00B0196B" w:rsidP="00333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E974DFC" w14:textId="77777777" w:rsidR="00B0196B" w:rsidRPr="00B0196B" w:rsidRDefault="00B0196B" w:rsidP="00333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D97830E" w14:textId="77777777" w:rsidR="00B0196B" w:rsidRPr="00B0196B" w:rsidRDefault="00B0196B" w:rsidP="00333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0196B" w:rsidRPr="00B0196B" w14:paraId="657BCA5D" w14:textId="77777777" w:rsidTr="00B0196B">
        <w:trPr>
          <w:trHeight w:hRule="exact" w:val="187"/>
          <w:jc w:val="center"/>
        </w:trPr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C6FFD1" w14:textId="77777777" w:rsidR="00B0196B" w:rsidRPr="00B0196B" w:rsidRDefault="00B0196B" w:rsidP="00333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50AF39" w14:textId="77777777" w:rsidR="00B0196B" w:rsidRPr="00B0196B" w:rsidRDefault="00B0196B" w:rsidP="00333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5EDD53" w14:textId="77777777" w:rsidR="00B0196B" w:rsidRPr="00B0196B" w:rsidRDefault="00B0196B" w:rsidP="00333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5D74CB" w14:textId="77777777" w:rsidR="00B0196B" w:rsidRPr="00B0196B" w:rsidRDefault="00B0196B" w:rsidP="00333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568010" w14:textId="77777777" w:rsidR="00B0196B" w:rsidRPr="00B0196B" w:rsidRDefault="00B0196B" w:rsidP="00333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0196B" w:rsidRPr="00B0196B" w14:paraId="4D4C663B" w14:textId="77777777" w:rsidTr="00B0196B">
        <w:trPr>
          <w:trHeight w:val="313"/>
          <w:jc w:val="center"/>
        </w:trPr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0F48D8" w14:textId="77777777" w:rsidR="00B0196B" w:rsidRPr="00B0196B" w:rsidRDefault="00B0196B" w:rsidP="00333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6A785C" w14:textId="77777777" w:rsidR="00B0196B" w:rsidRPr="00B0196B" w:rsidRDefault="00B0196B" w:rsidP="00B019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196B">
              <w:rPr>
                <w:rFonts w:ascii="Arial" w:hAnsi="Arial" w:cs="Arial"/>
                <w:color w:val="000000"/>
                <w:sz w:val="16"/>
                <w:szCs w:val="16"/>
              </w:rPr>
              <w:t>Effects Specification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983EDC" w14:textId="77777777" w:rsidR="00B0196B" w:rsidRPr="00B0196B" w:rsidRDefault="00B0196B" w:rsidP="00333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B044CD" w14:textId="77777777" w:rsidR="00B0196B" w:rsidRPr="00B0196B" w:rsidRDefault="00B0196B" w:rsidP="00333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0196B" w:rsidRPr="00B0196B" w14:paraId="497EA7DB" w14:textId="77777777" w:rsidTr="00B0196B">
        <w:trPr>
          <w:trHeight w:hRule="exact" w:val="60"/>
          <w:jc w:val="center"/>
        </w:trPr>
        <w:tc>
          <w:tcPr>
            <w:tcW w:w="1409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6FAC5A5" w14:textId="77777777" w:rsidR="00B0196B" w:rsidRPr="00B0196B" w:rsidRDefault="00B0196B" w:rsidP="00333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D7D071B" w14:textId="77777777" w:rsidR="00B0196B" w:rsidRPr="00B0196B" w:rsidRDefault="00B0196B" w:rsidP="00333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086918B" w14:textId="77777777" w:rsidR="00B0196B" w:rsidRPr="00B0196B" w:rsidRDefault="00B0196B" w:rsidP="00333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58A4933" w14:textId="77777777" w:rsidR="00B0196B" w:rsidRPr="00B0196B" w:rsidRDefault="00B0196B" w:rsidP="00333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5272337" w14:textId="77777777" w:rsidR="00B0196B" w:rsidRPr="00B0196B" w:rsidRDefault="00B0196B" w:rsidP="00333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0196B" w:rsidRPr="00B0196B" w14:paraId="2A366A4F" w14:textId="77777777" w:rsidTr="00B0196B">
        <w:trPr>
          <w:trHeight w:hRule="exact" w:val="187"/>
          <w:jc w:val="center"/>
        </w:trPr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FA6337" w14:textId="77777777" w:rsidR="00B0196B" w:rsidRPr="00B0196B" w:rsidRDefault="00B0196B" w:rsidP="00B019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BCE29D" w14:textId="77777777" w:rsidR="00B0196B" w:rsidRPr="00B0196B" w:rsidRDefault="00B0196B" w:rsidP="00333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4E6C43" w14:textId="77777777" w:rsidR="00B0196B" w:rsidRPr="00B0196B" w:rsidRDefault="00B0196B" w:rsidP="00333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9C2E44" w14:textId="77777777" w:rsidR="00B0196B" w:rsidRPr="00B0196B" w:rsidRDefault="00B0196B" w:rsidP="00333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A7BE25" w14:textId="77777777" w:rsidR="00B0196B" w:rsidRPr="00B0196B" w:rsidRDefault="00B0196B" w:rsidP="00333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0196B" w:rsidRPr="00B0196B" w14:paraId="4E85815F" w14:textId="77777777" w:rsidTr="00B0196B">
        <w:trPr>
          <w:trHeight w:val="313"/>
          <w:jc w:val="center"/>
        </w:trPr>
        <w:tc>
          <w:tcPr>
            <w:tcW w:w="38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991C83" w14:textId="1ADF0C44" w:rsidR="00B0196B" w:rsidRPr="00B0196B" w:rsidRDefault="00B0196B" w:rsidP="00333F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196B">
              <w:rPr>
                <w:rFonts w:ascii="Arial" w:hAnsi="Arial" w:cs="Arial"/>
                <w:color w:val="000000"/>
                <w:sz w:val="16"/>
                <w:szCs w:val="16"/>
              </w:rPr>
              <w:t>Cross-section fixed (dummy variables)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E78FD5" w14:textId="77777777" w:rsidR="00B0196B" w:rsidRPr="00B0196B" w:rsidRDefault="00B0196B" w:rsidP="00333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0196B" w:rsidRPr="00B0196B" w14:paraId="60600CA1" w14:textId="77777777" w:rsidTr="00B0196B">
        <w:trPr>
          <w:trHeight w:val="313"/>
          <w:jc w:val="center"/>
        </w:trPr>
        <w:tc>
          <w:tcPr>
            <w:tcW w:w="38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C0ECAE" w14:textId="77777777" w:rsidR="00B0196B" w:rsidRPr="00B0196B" w:rsidRDefault="00B0196B" w:rsidP="00333F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196B">
              <w:rPr>
                <w:rFonts w:ascii="Arial" w:hAnsi="Arial" w:cs="Arial"/>
                <w:color w:val="000000"/>
                <w:sz w:val="16"/>
                <w:szCs w:val="16"/>
              </w:rPr>
              <w:t>Period fixed (dummy variables)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44CC57" w14:textId="77777777" w:rsidR="00B0196B" w:rsidRPr="00B0196B" w:rsidRDefault="00B0196B" w:rsidP="00333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0196B" w:rsidRPr="00B0196B" w14:paraId="0B5BC4B0" w14:textId="77777777" w:rsidTr="00B0196B">
        <w:trPr>
          <w:trHeight w:hRule="exact" w:val="60"/>
          <w:jc w:val="center"/>
        </w:trPr>
        <w:tc>
          <w:tcPr>
            <w:tcW w:w="1409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FD17366" w14:textId="77777777" w:rsidR="00B0196B" w:rsidRPr="00B0196B" w:rsidRDefault="00B0196B" w:rsidP="00333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144F403" w14:textId="77777777" w:rsidR="00B0196B" w:rsidRPr="00B0196B" w:rsidRDefault="00B0196B" w:rsidP="00333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D51D667" w14:textId="77777777" w:rsidR="00B0196B" w:rsidRPr="00B0196B" w:rsidRDefault="00B0196B" w:rsidP="00333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79B19EA" w14:textId="77777777" w:rsidR="00B0196B" w:rsidRPr="00B0196B" w:rsidRDefault="00B0196B" w:rsidP="00333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43E0BE8" w14:textId="77777777" w:rsidR="00B0196B" w:rsidRPr="00B0196B" w:rsidRDefault="00B0196B" w:rsidP="00333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0196B" w:rsidRPr="00B0196B" w14:paraId="2FBC24BC" w14:textId="77777777" w:rsidTr="00B0196B">
        <w:trPr>
          <w:trHeight w:hRule="exact" w:val="187"/>
          <w:jc w:val="center"/>
        </w:trPr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953BB9" w14:textId="77777777" w:rsidR="00B0196B" w:rsidRPr="00B0196B" w:rsidRDefault="00B0196B" w:rsidP="00333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21135B" w14:textId="77777777" w:rsidR="00B0196B" w:rsidRPr="00B0196B" w:rsidRDefault="00B0196B" w:rsidP="00333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F05A28" w14:textId="77777777" w:rsidR="00B0196B" w:rsidRPr="00B0196B" w:rsidRDefault="00B0196B" w:rsidP="00333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BF910B" w14:textId="77777777" w:rsidR="00B0196B" w:rsidRPr="00B0196B" w:rsidRDefault="00B0196B" w:rsidP="00333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2C04AD" w14:textId="77777777" w:rsidR="00B0196B" w:rsidRPr="00B0196B" w:rsidRDefault="00B0196B" w:rsidP="00333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0196B" w:rsidRPr="00B0196B" w14:paraId="004CF65C" w14:textId="77777777" w:rsidTr="00B0196B">
        <w:trPr>
          <w:trHeight w:val="313"/>
          <w:jc w:val="center"/>
        </w:trPr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DA0980" w14:textId="77777777" w:rsidR="00B0196B" w:rsidRPr="00B0196B" w:rsidRDefault="00B0196B" w:rsidP="00333F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196B">
              <w:rPr>
                <w:rFonts w:ascii="Arial" w:hAnsi="Arial" w:cs="Arial"/>
                <w:color w:val="000000"/>
                <w:sz w:val="16"/>
                <w:szCs w:val="16"/>
              </w:rPr>
              <w:t>R-squared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AB5F19" w14:textId="77777777" w:rsidR="00B0196B" w:rsidRPr="00B0196B" w:rsidRDefault="00B0196B" w:rsidP="00333FF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196B">
              <w:rPr>
                <w:rFonts w:ascii="Arial" w:hAnsi="Arial" w:cs="Arial"/>
                <w:color w:val="000000"/>
                <w:sz w:val="16"/>
                <w:szCs w:val="16"/>
              </w:rPr>
              <w:t>0.814126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6C15A1" w14:textId="77777777" w:rsidR="00B0196B" w:rsidRPr="00B0196B" w:rsidRDefault="00B0196B" w:rsidP="00333FF0">
            <w:pPr>
              <w:autoSpaceDE w:val="0"/>
              <w:autoSpaceDN w:val="0"/>
              <w:adjustRightInd w:val="0"/>
              <w:spacing w:after="0" w:line="240" w:lineRule="auto"/>
              <w:ind w:right="2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196B">
              <w:rPr>
                <w:rFonts w:ascii="Arial" w:hAnsi="Arial" w:cs="Arial"/>
                <w:color w:val="000000"/>
                <w:sz w:val="16"/>
                <w:szCs w:val="16"/>
              </w:rPr>
              <w:t>    Mean dependent var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868944" w14:textId="77777777" w:rsidR="00B0196B" w:rsidRPr="00B0196B" w:rsidRDefault="00B0196B" w:rsidP="00333FF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196B">
              <w:rPr>
                <w:rFonts w:ascii="Arial" w:hAnsi="Arial" w:cs="Arial"/>
                <w:color w:val="000000"/>
                <w:sz w:val="16"/>
                <w:szCs w:val="16"/>
              </w:rPr>
              <w:t>4.527600</w:t>
            </w:r>
          </w:p>
        </w:tc>
      </w:tr>
      <w:tr w:rsidR="00B0196B" w:rsidRPr="00B0196B" w14:paraId="22BAB079" w14:textId="77777777" w:rsidTr="00B0196B">
        <w:trPr>
          <w:trHeight w:val="313"/>
          <w:jc w:val="center"/>
        </w:trPr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93D641" w14:textId="77777777" w:rsidR="00B0196B" w:rsidRPr="00B0196B" w:rsidRDefault="00B0196B" w:rsidP="00333F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196B">
              <w:rPr>
                <w:rFonts w:ascii="Arial" w:hAnsi="Arial" w:cs="Arial"/>
                <w:color w:val="000000"/>
                <w:sz w:val="16"/>
                <w:szCs w:val="16"/>
              </w:rPr>
              <w:t>Adjusted R-squared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8F433E" w14:textId="77777777" w:rsidR="00B0196B" w:rsidRPr="00B0196B" w:rsidRDefault="00B0196B" w:rsidP="00333FF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196B">
              <w:rPr>
                <w:rFonts w:ascii="Arial" w:hAnsi="Arial" w:cs="Arial"/>
                <w:color w:val="000000"/>
                <w:sz w:val="16"/>
                <w:szCs w:val="16"/>
              </w:rPr>
              <w:t>0.656849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13A2A1" w14:textId="77777777" w:rsidR="00B0196B" w:rsidRPr="00B0196B" w:rsidRDefault="00B0196B" w:rsidP="00333FF0">
            <w:pPr>
              <w:autoSpaceDE w:val="0"/>
              <w:autoSpaceDN w:val="0"/>
              <w:adjustRightInd w:val="0"/>
              <w:spacing w:after="0" w:line="240" w:lineRule="auto"/>
              <w:ind w:right="2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196B">
              <w:rPr>
                <w:rFonts w:ascii="Arial" w:hAnsi="Arial" w:cs="Arial"/>
                <w:color w:val="000000"/>
                <w:sz w:val="16"/>
                <w:szCs w:val="16"/>
              </w:rPr>
              <w:t>    S.D. dependent var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52ACC3" w14:textId="77777777" w:rsidR="00B0196B" w:rsidRPr="00B0196B" w:rsidRDefault="00B0196B" w:rsidP="00333FF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196B">
              <w:rPr>
                <w:rFonts w:ascii="Arial" w:hAnsi="Arial" w:cs="Arial"/>
                <w:color w:val="000000"/>
                <w:sz w:val="16"/>
                <w:szCs w:val="16"/>
              </w:rPr>
              <w:t>1.191513</w:t>
            </w:r>
          </w:p>
        </w:tc>
      </w:tr>
      <w:tr w:rsidR="00B0196B" w:rsidRPr="00B0196B" w14:paraId="2317154A" w14:textId="77777777" w:rsidTr="00B0196B">
        <w:trPr>
          <w:trHeight w:val="313"/>
          <w:jc w:val="center"/>
        </w:trPr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10E0B4" w14:textId="77777777" w:rsidR="00B0196B" w:rsidRPr="00B0196B" w:rsidRDefault="00B0196B" w:rsidP="00333F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196B">
              <w:rPr>
                <w:rFonts w:ascii="Arial" w:hAnsi="Arial" w:cs="Arial"/>
                <w:color w:val="000000"/>
                <w:sz w:val="16"/>
                <w:szCs w:val="16"/>
              </w:rPr>
              <w:t>S.E. of regression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8955EB" w14:textId="77777777" w:rsidR="00B0196B" w:rsidRPr="00B0196B" w:rsidRDefault="00B0196B" w:rsidP="00333FF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196B">
              <w:rPr>
                <w:rFonts w:ascii="Arial" w:hAnsi="Arial" w:cs="Arial"/>
                <w:color w:val="000000"/>
                <w:sz w:val="16"/>
                <w:szCs w:val="16"/>
              </w:rPr>
              <w:t>0.697978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B21461" w14:textId="77777777" w:rsidR="00B0196B" w:rsidRPr="00B0196B" w:rsidRDefault="00B0196B" w:rsidP="00333FF0">
            <w:pPr>
              <w:autoSpaceDE w:val="0"/>
              <w:autoSpaceDN w:val="0"/>
              <w:adjustRightInd w:val="0"/>
              <w:spacing w:after="0" w:line="240" w:lineRule="auto"/>
              <w:ind w:right="2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196B">
              <w:rPr>
                <w:rFonts w:ascii="Arial" w:hAnsi="Arial" w:cs="Arial"/>
                <w:color w:val="000000"/>
                <w:sz w:val="16"/>
                <w:szCs w:val="16"/>
              </w:rPr>
              <w:t>    Akaike info criterion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C49864" w14:textId="77777777" w:rsidR="00B0196B" w:rsidRPr="00B0196B" w:rsidRDefault="00B0196B" w:rsidP="00333FF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196B">
              <w:rPr>
                <w:rFonts w:ascii="Arial" w:hAnsi="Arial" w:cs="Arial"/>
                <w:color w:val="000000"/>
                <w:sz w:val="16"/>
                <w:szCs w:val="16"/>
              </w:rPr>
              <w:t>2.424815</w:t>
            </w:r>
          </w:p>
        </w:tc>
      </w:tr>
      <w:tr w:rsidR="00B0196B" w:rsidRPr="00B0196B" w14:paraId="32487B13" w14:textId="77777777" w:rsidTr="00B0196B">
        <w:trPr>
          <w:trHeight w:val="313"/>
          <w:jc w:val="center"/>
        </w:trPr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986D02" w14:textId="77777777" w:rsidR="00B0196B" w:rsidRPr="00B0196B" w:rsidRDefault="00B0196B" w:rsidP="00333F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196B">
              <w:rPr>
                <w:rFonts w:ascii="Arial" w:hAnsi="Arial" w:cs="Arial"/>
                <w:color w:val="000000"/>
                <w:sz w:val="16"/>
                <w:szCs w:val="16"/>
              </w:rPr>
              <w:t xml:space="preserve">Sum squared </w:t>
            </w:r>
            <w:proofErr w:type="spellStart"/>
            <w:r w:rsidRPr="00B0196B">
              <w:rPr>
                <w:rFonts w:ascii="Arial" w:hAnsi="Arial" w:cs="Arial"/>
                <w:color w:val="000000"/>
                <w:sz w:val="16"/>
                <w:szCs w:val="16"/>
              </w:rPr>
              <w:t>resid</w:t>
            </w:r>
            <w:proofErr w:type="spellEnd"/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9AB740" w14:textId="77777777" w:rsidR="00B0196B" w:rsidRPr="00B0196B" w:rsidRDefault="00B0196B" w:rsidP="00333FF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196B">
              <w:rPr>
                <w:rFonts w:ascii="Arial" w:hAnsi="Arial" w:cs="Arial"/>
                <w:color w:val="000000"/>
                <w:sz w:val="16"/>
                <w:szCs w:val="16"/>
              </w:rPr>
              <w:t>6.333249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74DDB3" w14:textId="77777777" w:rsidR="00B0196B" w:rsidRPr="00B0196B" w:rsidRDefault="00B0196B" w:rsidP="00333FF0">
            <w:pPr>
              <w:autoSpaceDE w:val="0"/>
              <w:autoSpaceDN w:val="0"/>
              <w:adjustRightInd w:val="0"/>
              <w:spacing w:after="0" w:line="240" w:lineRule="auto"/>
              <w:ind w:right="2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196B">
              <w:rPr>
                <w:rFonts w:ascii="Arial" w:hAnsi="Arial" w:cs="Arial"/>
                <w:color w:val="000000"/>
                <w:sz w:val="16"/>
                <w:szCs w:val="16"/>
              </w:rPr>
              <w:t>    Schwarz criterion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6A18DB" w14:textId="77777777" w:rsidR="00B0196B" w:rsidRPr="00B0196B" w:rsidRDefault="00B0196B" w:rsidP="00333FF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196B">
              <w:rPr>
                <w:rFonts w:ascii="Arial" w:hAnsi="Arial" w:cs="Arial"/>
                <w:color w:val="000000"/>
                <w:sz w:val="16"/>
                <w:szCs w:val="16"/>
              </w:rPr>
              <w:t>3.009875</w:t>
            </w:r>
          </w:p>
        </w:tc>
      </w:tr>
      <w:tr w:rsidR="00B0196B" w:rsidRPr="00B0196B" w14:paraId="66ED78DE" w14:textId="77777777" w:rsidTr="00B0196B">
        <w:trPr>
          <w:trHeight w:val="313"/>
          <w:jc w:val="center"/>
        </w:trPr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A668DD" w14:textId="77777777" w:rsidR="00B0196B" w:rsidRPr="00B0196B" w:rsidRDefault="00B0196B" w:rsidP="00333F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196B">
              <w:rPr>
                <w:rFonts w:ascii="Arial" w:hAnsi="Arial" w:cs="Arial"/>
                <w:color w:val="000000"/>
                <w:sz w:val="16"/>
                <w:szCs w:val="16"/>
              </w:rPr>
              <w:t>Log likelihood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119B6A" w14:textId="77777777" w:rsidR="00B0196B" w:rsidRPr="00B0196B" w:rsidRDefault="00B0196B" w:rsidP="00333FF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196B">
              <w:rPr>
                <w:rFonts w:ascii="Arial" w:hAnsi="Arial" w:cs="Arial"/>
                <w:color w:val="000000"/>
                <w:sz w:val="16"/>
                <w:szCs w:val="16"/>
              </w:rPr>
              <w:t>-18.31018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83DCAB" w14:textId="77777777" w:rsidR="00B0196B" w:rsidRPr="00B0196B" w:rsidRDefault="00B0196B" w:rsidP="00333FF0">
            <w:pPr>
              <w:autoSpaceDE w:val="0"/>
              <w:autoSpaceDN w:val="0"/>
              <w:adjustRightInd w:val="0"/>
              <w:spacing w:after="0" w:line="240" w:lineRule="auto"/>
              <w:ind w:right="2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196B">
              <w:rPr>
                <w:rFonts w:ascii="Arial" w:hAnsi="Arial" w:cs="Arial"/>
                <w:color w:val="000000"/>
                <w:sz w:val="16"/>
                <w:szCs w:val="16"/>
              </w:rPr>
              <w:t xml:space="preserve">    Hannan-Quinn </w:t>
            </w:r>
            <w:proofErr w:type="spellStart"/>
            <w:r w:rsidRPr="00B0196B">
              <w:rPr>
                <w:rFonts w:ascii="Arial" w:hAnsi="Arial" w:cs="Arial"/>
                <w:color w:val="000000"/>
                <w:sz w:val="16"/>
                <w:szCs w:val="16"/>
              </w:rPr>
              <w:t>criter</w:t>
            </w:r>
            <w:proofErr w:type="spellEnd"/>
            <w:r w:rsidRPr="00B0196B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B55793" w14:textId="77777777" w:rsidR="00B0196B" w:rsidRPr="00B0196B" w:rsidRDefault="00B0196B" w:rsidP="00333FF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196B">
              <w:rPr>
                <w:rFonts w:ascii="Arial" w:hAnsi="Arial" w:cs="Arial"/>
                <w:color w:val="000000"/>
                <w:sz w:val="16"/>
                <w:szCs w:val="16"/>
              </w:rPr>
              <w:t>2.587085</w:t>
            </w:r>
          </w:p>
        </w:tc>
      </w:tr>
      <w:tr w:rsidR="00B0196B" w:rsidRPr="00B0196B" w14:paraId="049FCB1E" w14:textId="77777777" w:rsidTr="00B0196B">
        <w:trPr>
          <w:trHeight w:val="313"/>
          <w:jc w:val="center"/>
        </w:trPr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42CE04" w14:textId="77777777" w:rsidR="00B0196B" w:rsidRPr="00B0196B" w:rsidRDefault="00B0196B" w:rsidP="00333F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196B">
              <w:rPr>
                <w:rFonts w:ascii="Arial" w:hAnsi="Arial" w:cs="Arial"/>
                <w:color w:val="000000"/>
                <w:sz w:val="16"/>
                <w:szCs w:val="16"/>
              </w:rPr>
              <w:t>F-statistic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E6427A" w14:textId="77777777" w:rsidR="00B0196B" w:rsidRPr="00B0196B" w:rsidRDefault="00B0196B" w:rsidP="00333FF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196B">
              <w:rPr>
                <w:rFonts w:ascii="Arial" w:hAnsi="Arial" w:cs="Arial"/>
                <w:color w:val="000000"/>
                <w:sz w:val="16"/>
                <w:szCs w:val="16"/>
              </w:rPr>
              <w:t>5.176360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90FFB0" w14:textId="77777777" w:rsidR="00B0196B" w:rsidRPr="00B0196B" w:rsidRDefault="00B0196B" w:rsidP="00333FF0">
            <w:pPr>
              <w:autoSpaceDE w:val="0"/>
              <w:autoSpaceDN w:val="0"/>
              <w:adjustRightInd w:val="0"/>
              <w:spacing w:after="0" w:line="240" w:lineRule="auto"/>
              <w:ind w:right="2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196B">
              <w:rPr>
                <w:rFonts w:ascii="Arial" w:hAnsi="Arial" w:cs="Arial"/>
                <w:color w:val="000000"/>
                <w:sz w:val="16"/>
                <w:szCs w:val="16"/>
              </w:rPr>
              <w:t>    Durbin-Watson stat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ADD3B7" w14:textId="77777777" w:rsidR="00B0196B" w:rsidRPr="00B0196B" w:rsidRDefault="00B0196B" w:rsidP="00333FF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196B">
              <w:rPr>
                <w:rFonts w:ascii="Arial" w:hAnsi="Arial" w:cs="Arial"/>
                <w:color w:val="000000"/>
                <w:sz w:val="16"/>
                <w:szCs w:val="16"/>
              </w:rPr>
              <w:t>1.788382</w:t>
            </w:r>
          </w:p>
        </w:tc>
      </w:tr>
      <w:tr w:rsidR="00B0196B" w:rsidRPr="00B0196B" w14:paraId="5CDBC30D" w14:textId="77777777" w:rsidTr="00B0196B">
        <w:trPr>
          <w:trHeight w:val="313"/>
          <w:jc w:val="center"/>
        </w:trPr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3FFF81" w14:textId="77777777" w:rsidR="00B0196B" w:rsidRPr="00B0196B" w:rsidRDefault="00B0196B" w:rsidP="00333F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196B">
              <w:rPr>
                <w:rFonts w:ascii="Arial" w:hAnsi="Arial" w:cs="Arial"/>
                <w:color w:val="000000"/>
                <w:sz w:val="16"/>
                <w:szCs w:val="16"/>
              </w:rPr>
              <w:t>Prob(F-statistic)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39B02A" w14:textId="77777777" w:rsidR="00B0196B" w:rsidRPr="00B0196B" w:rsidRDefault="00B0196B" w:rsidP="00333FF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196B">
              <w:rPr>
                <w:rFonts w:ascii="Arial" w:hAnsi="Arial" w:cs="Arial"/>
                <w:color w:val="000000"/>
                <w:sz w:val="16"/>
                <w:szCs w:val="16"/>
              </w:rPr>
              <w:t>0.003305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2805F4" w14:textId="77777777" w:rsidR="00B0196B" w:rsidRPr="00B0196B" w:rsidRDefault="00B0196B" w:rsidP="00333FF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793B63" w14:textId="77777777" w:rsidR="00B0196B" w:rsidRPr="00B0196B" w:rsidRDefault="00B0196B" w:rsidP="00333FF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E81789" w14:textId="77777777" w:rsidR="00B0196B" w:rsidRPr="00B0196B" w:rsidRDefault="00B0196B" w:rsidP="00333FF0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0196B" w:rsidRPr="00B0196B" w14:paraId="6FD810F7" w14:textId="77777777" w:rsidTr="00B0196B">
        <w:trPr>
          <w:trHeight w:hRule="exact" w:val="124"/>
          <w:jc w:val="center"/>
        </w:trPr>
        <w:tc>
          <w:tcPr>
            <w:tcW w:w="140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75D6B338" w14:textId="77777777" w:rsidR="00B0196B" w:rsidRPr="00B0196B" w:rsidRDefault="00B0196B" w:rsidP="00333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48A661F4" w14:textId="77777777" w:rsidR="00B0196B" w:rsidRPr="00B0196B" w:rsidRDefault="00B0196B" w:rsidP="00333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3208BC29" w14:textId="77777777" w:rsidR="00B0196B" w:rsidRPr="00B0196B" w:rsidRDefault="00B0196B" w:rsidP="00333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142747AA" w14:textId="77777777" w:rsidR="00B0196B" w:rsidRPr="00B0196B" w:rsidRDefault="00B0196B" w:rsidP="00333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41F50545" w14:textId="77777777" w:rsidR="00B0196B" w:rsidRPr="00B0196B" w:rsidRDefault="00B0196B" w:rsidP="00333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0196B" w:rsidRPr="00B0196B" w14:paraId="20EB6E52" w14:textId="77777777" w:rsidTr="00B0196B">
        <w:trPr>
          <w:trHeight w:hRule="exact" w:val="187"/>
          <w:jc w:val="center"/>
        </w:trPr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0FB8F5" w14:textId="77777777" w:rsidR="00B0196B" w:rsidRPr="00B0196B" w:rsidRDefault="00B0196B" w:rsidP="00333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377821" w14:textId="77777777" w:rsidR="00B0196B" w:rsidRPr="00B0196B" w:rsidRDefault="00B0196B" w:rsidP="00333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085DC2" w14:textId="77777777" w:rsidR="00B0196B" w:rsidRPr="00B0196B" w:rsidRDefault="00B0196B" w:rsidP="00333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01B829" w14:textId="77777777" w:rsidR="00B0196B" w:rsidRPr="00B0196B" w:rsidRDefault="00B0196B" w:rsidP="00333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02F130" w14:textId="77777777" w:rsidR="00B0196B" w:rsidRPr="00B0196B" w:rsidRDefault="00B0196B" w:rsidP="00333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70956AA9" w14:textId="00FAE7F8" w:rsidR="00B0196B" w:rsidRDefault="00B0196B" w:rsidP="00B0196B">
      <w:pPr>
        <w:spacing w:after="0" w:line="48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0196B">
        <w:rPr>
          <w:rFonts w:ascii="Times New Roman" w:hAnsi="Times New Roman" w:cs="Times New Roman"/>
        </w:rPr>
        <w:t>Berdasarkan</w:t>
      </w:r>
      <w:proofErr w:type="spellEnd"/>
      <w:r w:rsidRPr="00B0196B">
        <w:rPr>
          <w:rFonts w:ascii="Times New Roman" w:hAnsi="Times New Roman" w:cs="Times New Roman"/>
        </w:rPr>
        <w:t xml:space="preserve"> </w:t>
      </w:r>
      <w:proofErr w:type="spellStart"/>
      <w:r w:rsidRPr="00B0196B">
        <w:rPr>
          <w:rFonts w:ascii="Times New Roman" w:hAnsi="Times New Roman" w:cs="Times New Roman"/>
        </w:rPr>
        <w:t>hasil</w:t>
      </w:r>
      <w:proofErr w:type="spellEnd"/>
      <w:r w:rsidRPr="00B0196B">
        <w:rPr>
          <w:rFonts w:ascii="Times New Roman" w:hAnsi="Times New Roman" w:cs="Times New Roman"/>
        </w:rPr>
        <w:t xml:space="preserve"> </w:t>
      </w:r>
      <w:proofErr w:type="spellStart"/>
      <w:r w:rsidRPr="00B0196B">
        <w:rPr>
          <w:rFonts w:ascii="Times New Roman" w:hAnsi="Times New Roman" w:cs="Times New Roman"/>
        </w:rPr>
        <w:t>persamaan</w:t>
      </w:r>
      <w:proofErr w:type="spellEnd"/>
      <w:r w:rsidRPr="00B0196B">
        <w:rPr>
          <w:rFonts w:ascii="Times New Roman" w:hAnsi="Times New Roman" w:cs="Times New Roman"/>
        </w:rPr>
        <w:t xml:space="preserve"> </w:t>
      </w:r>
      <w:proofErr w:type="spellStart"/>
      <w:r w:rsidRPr="00B0196B">
        <w:rPr>
          <w:rFonts w:ascii="Times New Roman" w:hAnsi="Times New Roman" w:cs="Times New Roman"/>
        </w:rPr>
        <w:t>regresi</w:t>
      </w:r>
      <w:proofErr w:type="spellEnd"/>
      <w:r w:rsidRPr="00B0196B">
        <w:rPr>
          <w:rFonts w:ascii="Times New Roman" w:hAnsi="Times New Roman" w:cs="Times New Roman"/>
        </w:rPr>
        <w:t xml:space="preserve"> </w:t>
      </w:r>
      <w:proofErr w:type="spellStart"/>
      <w:r w:rsidRPr="00B0196B">
        <w:rPr>
          <w:rFonts w:ascii="Times New Roman" w:hAnsi="Times New Roman" w:cs="Times New Roman"/>
        </w:rPr>
        <w:t>diperoleh</w:t>
      </w:r>
      <w:proofErr w:type="spellEnd"/>
      <w:r w:rsidRPr="00B0196B">
        <w:rPr>
          <w:rFonts w:ascii="Times New Roman" w:hAnsi="Times New Roman" w:cs="Times New Roman"/>
        </w:rPr>
        <w:t xml:space="preserve"> </w:t>
      </w:r>
      <w:proofErr w:type="spellStart"/>
      <w:r w:rsidRPr="00B0196B">
        <w:rPr>
          <w:rFonts w:ascii="Times New Roman" w:hAnsi="Times New Roman" w:cs="Times New Roman"/>
        </w:rPr>
        <w:t>nilai</w:t>
      </w:r>
      <w:proofErr w:type="spellEnd"/>
      <w:r w:rsidRPr="00B0196B">
        <w:rPr>
          <w:rFonts w:ascii="Times New Roman" w:hAnsi="Times New Roman" w:cs="Times New Roman"/>
        </w:rPr>
        <w:t xml:space="preserve"> </w:t>
      </w:r>
      <w:proofErr w:type="spellStart"/>
      <w:r w:rsidRPr="00B0196B">
        <w:rPr>
          <w:rFonts w:ascii="Times New Roman" w:hAnsi="Times New Roman" w:cs="Times New Roman"/>
        </w:rPr>
        <w:t>konstanta</w:t>
      </w:r>
      <w:proofErr w:type="spellEnd"/>
      <w:r w:rsidRPr="00B0196B">
        <w:rPr>
          <w:rFonts w:ascii="Times New Roman" w:hAnsi="Times New Roman" w:cs="Times New Roman"/>
        </w:rPr>
        <w:t xml:space="preserve"> </w:t>
      </w:r>
      <w:proofErr w:type="spellStart"/>
      <w:r w:rsidRPr="00B0196B">
        <w:rPr>
          <w:rFonts w:ascii="Times New Roman" w:hAnsi="Times New Roman" w:cs="Times New Roman"/>
        </w:rPr>
        <w:t>sebesar</w:t>
      </w:r>
      <w:proofErr w:type="spellEnd"/>
      <w:r w:rsidRPr="00B0196B">
        <w:rPr>
          <w:rFonts w:ascii="Times New Roman" w:hAnsi="Times New Roman" w:cs="Times New Roman"/>
        </w:rPr>
        <w:t xml:space="preserve"> 3.492. Nilai </w:t>
      </w:r>
      <w:proofErr w:type="spellStart"/>
      <w:r w:rsidRPr="00B0196B">
        <w:rPr>
          <w:rFonts w:ascii="Times New Roman" w:hAnsi="Times New Roman" w:cs="Times New Roman"/>
        </w:rPr>
        <w:t>koefiisien</w:t>
      </w:r>
      <w:proofErr w:type="spellEnd"/>
      <w:r w:rsidRPr="00B0196B">
        <w:rPr>
          <w:rFonts w:ascii="Times New Roman" w:hAnsi="Times New Roman" w:cs="Times New Roman"/>
        </w:rPr>
        <w:t xml:space="preserve"> </w:t>
      </w:r>
      <w:proofErr w:type="spellStart"/>
      <w:r w:rsidRPr="00B0196B">
        <w:rPr>
          <w:rFonts w:ascii="Times New Roman" w:hAnsi="Times New Roman" w:cs="Times New Roman"/>
        </w:rPr>
        <w:t>tersebut</w:t>
      </w:r>
      <w:proofErr w:type="spellEnd"/>
      <w:r w:rsidRPr="00B0196B">
        <w:rPr>
          <w:rFonts w:ascii="Times New Roman" w:hAnsi="Times New Roman" w:cs="Times New Roman"/>
        </w:rPr>
        <w:t xml:space="preserve"> </w:t>
      </w:r>
      <w:proofErr w:type="spellStart"/>
      <w:r w:rsidRPr="00B0196B">
        <w:rPr>
          <w:rFonts w:ascii="Times New Roman" w:hAnsi="Times New Roman" w:cs="Times New Roman"/>
        </w:rPr>
        <w:t>menunjukan</w:t>
      </w:r>
      <w:proofErr w:type="spellEnd"/>
      <w:r w:rsidRPr="00B0196B">
        <w:rPr>
          <w:rFonts w:ascii="Times New Roman" w:hAnsi="Times New Roman" w:cs="Times New Roman"/>
        </w:rPr>
        <w:t xml:space="preserve"> </w:t>
      </w:r>
      <w:proofErr w:type="spellStart"/>
      <w:r w:rsidRPr="00B0196B">
        <w:rPr>
          <w:rFonts w:ascii="Times New Roman" w:hAnsi="Times New Roman" w:cs="Times New Roman"/>
        </w:rPr>
        <w:t>ketika</w:t>
      </w:r>
      <w:proofErr w:type="spellEnd"/>
      <w:r w:rsidRPr="00B0196B">
        <w:rPr>
          <w:rFonts w:ascii="Times New Roman" w:hAnsi="Times New Roman" w:cs="Times New Roman"/>
        </w:rPr>
        <w:t xml:space="preserve"> </w:t>
      </w:r>
      <w:proofErr w:type="spellStart"/>
      <w:r w:rsidRPr="00B0196B">
        <w:rPr>
          <w:rFonts w:ascii="Times New Roman" w:hAnsi="Times New Roman" w:cs="Times New Roman"/>
        </w:rPr>
        <w:t>diasumsikan</w:t>
      </w:r>
      <w:proofErr w:type="spellEnd"/>
      <w:r w:rsidRPr="00B0196B">
        <w:rPr>
          <w:rFonts w:ascii="Times New Roman" w:hAnsi="Times New Roman" w:cs="Times New Roman"/>
        </w:rPr>
        <w:t xml:space="preserve"> </w:t>
      </w:r>
      <w:proofErr w:type="spellStart"/>
      <w:r w:rsidRPr="00B0196B">
        <w:rPr>
          <w:rFonts w:ascii="Times New Roman" w:hAnsi="Times New Roman" w:cs="Times New Roman"/>
        </w:rPr>
        <w:t>tidak</w:t>
      </w:r>
      <w:proofErr w:type="spellEnd"/>
      <w:r w:rsidRPr="00B0196B">
        <w:rPr>
          <w:rFonts w:ascii="Times New Roman" w:hAnsi="Times New Roman" w:cs="Times New Roman"/>
        </w:rPr>
        <w:t xml:space="preserve"> </w:t>
      </w:r>
      <w:proofErr w:type="spellStart"/>
      <w:r w:rsidRPr="00B0196B">
        <w:rPr>
          <w:rFonts w:ascii="Times New Roman" w:hAnsi="Times New Roman" w:cs="Times New Roman"/>
        </w:rPr>
        <w:t>terjadi</w:t>
      </w:r>
      <w:proofErr w:type="spellEnd"/>
      <w:r w:rsidRPr="00B0196B">
        <w:rPr>
          <w:rFonts w:ascii="Times New Roman" w:hAnsi="Times New Roman" w:cs="Times New Roman"/>
        </w:rPr>
        <w:t xml:space="preserve"> </w:t>
      </w:r>
      <w:proofErr w:type="spellStart"/>
      <w:r w:rsidRPr="00B0196B">
        <w:rPr>
          <w:rFonts w:ascii="Times New Roman" w:hAnsi="Times New Roman" w:cs="Times New Roman"/>
        </w:rPr>
        <w:t>perubahan</w:t>
      </w:r>
      <w:proofErr w:type="spellEnd"/>
      <w:r w:rsidRPr="00B0196B">
        <w:rPr>
          <w:rFonts w:ascii="Times New Roman" w:hAnsi="Times New Roman" w:cs="Times New Roman"/>
        </w:rPr>
        <w:t xml:space="preserve"> </w:t>
      </w:r>
      <w:proofErr w:type="spellStart"/>
      <w:r w:rsidRPr="00B0196B">
        <w:rPr>
          <w:rFonts w:ascii="Times New Roman" w:hAnsi="Times New Roman" w:cs="Times New Roman"/>
        </w:rPr>
        <w:t>inflasi</w:t>
      </w:r>
      <w:proofErr w:type="spellEnd"/>
      <w:r w:rsidRPr="00B0196B">
        <w:rPr>
          <w:rFonts w:ascii="Times New Roman" w:hAnsi="Times New Roman" w:cs="Times New Roman"/>
        </w:rPr>
        <w:t xml:space="preserve">, </w:t>
      </w:r>
      <w:proofErr w:type="spellStart"/>
      <w:r w:rsidRPr="00B0196B">
        <w:rPr>
          <w:rFonts w:ascii="Times New Roman" w:hAnsi="Times New Roman" w:cs="Times New Roman"/>
        </w:rPr>
        <w:t>suku</w:t>
      </w:r>
      <w:proofErr w:type="spellEnd"/>
      <w:r w:rsidRPr="00B0196B">
        <w:rPr>
          <w:rFonts w:ascii="Times New Roman" w:hAnsi="Times New Roman" w:cs="Times New Roman"/>
        </w:rPr>
        <w:t xml:space="preserve"> </w:t>
      </w:r>
      <w:proofErr w:type="spellStart"/>
      <w:r w:rsidRPr="00B0196B">
        <w:rPr>
          <w:rFonts w:ascii="Times New Roman" w:hAnsi="Times New Roman" w:cs="Times New Roman"/>
        </w:rPr>
        <w:t>bunga</w:t>
      </w:r>
      <w:proofErr w:type="spellEnd"/>
      <w:r w:rsidRPr="00B0196B">
        <w:rPr>
          <w:rFonts w:ascii="Times New Roman" w:hAnsi="Times New Roman" w:cs="Times New Roman"/>
        </w:rPr>
        <w:t xml:space="preserve"> dan </w:t>
      </w:r>
      <w:proofErr w:type="spellStart"/>
      <w:r w:rsidRPr="00B0196B">
        <w:rPr>
          <w:rFonts w:ascii="Times New Roman" w:hAnsi="Times New Roman" w:cs="Times New Roman"/>
        </w:rPr>
        <w:t>pertumbuhan</w:t>
      </w:r>
      <w:proofErr w:type="spellEnd"/>
      <w:r w:rsidRPr="00B0196B">
        <w:rPr>
          <w:rFonts w:ascii="Times New Roman" w:hAnsi="Times New Roman" w:cs="Times New Roman"/>
        </w:rPr>
        <w:t xml:space="preserve"> </w:t>
      </w:r>
      <w:proofErr w:type="spellStart"/>
      <w:r w:rsidRPr="00B0196B">
        <w:rPr>
          <w:rFonts w:ascii="Times New Roman" w:hAnsi="Times New Roman" w:cs="Times New Roman"/>
        </w:rPr>
        <w:t>ekonomi</w:t>
      </w:r>
      <w:proofErr w:type="spellEnd"/>
      <w:r w:rsidRPr="00B0196B">
        <w:rPr>
          <w:rFonts w:ascii="Times New Roman" w:hAnsi="Times New Roman" w:cs="Times New Roman"/>
        </w:rPr>
        <w:t xml:space="preserve"> di </w:t>
      </w:r>
      <w:r>
        <w:rPr>
          <w:rFonts w:ascii="Times New Roman" w:hAnsi="Times New Roman" w:cs="Times New Roman"/>
          <w:sz w:val="24"/>
          <w:szCs w:val="24"/>
        </w:rPr>
        <w:t xml:space="preserve">negara </w:t>
      </w:r>
      <w:proofErr w:type="spellStart"/>
      <w:r w:rsidRPr="00B0196B">
        <w:rPr>
          <w:rFonts w:ascii="Times New Roman" w:hAnsi="Times New Roman" w:cs="Times New Roman"/>
        </w:rPr>
        <w:t>Eropa</w:t>
      </w:r>
      <w:proofErr w:type="spellEnd"/>
      <w:r w:rsidRPr="00B0196B">
        <w:rPr>
          <w:rFonts w:ascii="Times New Roman" w:hAnsi="Times New Roman" w:cs="Times New Roman"/>
        </w:rPr>
        <w:t xml:space="preserve"> yang </w:t>
      </w:r>
      <w:proofErr w:type="spellStart"/>
      <w:r w:rsidRPr="00B0196B">
        <w:rPr>
          <w:rFonts w:ascii="Times New Roman" w:hAnsi="Times New Roman" w:cs="Times New Roman"/>
        </w:rPr>
        <w:t>menjadi</w:t>
      </w:r>
      <w:proofErr w:type="spellEnd"/>
      <w:r w:rsidRPr="00B0196B">
        <w:rPr>
          <w:rFonts w:ascii="Times New Roman" w:hAnsi="Times New Roman" w:cs="Times New Roman"/>
        </w:rPr>
        <w:t xml:space="preserve"> </w:t>
      </w:r>
      <w:proofErr w:type="spellStart"/>
      <w:r w:rsidRPr="00B0196B">
        <w:rPr>
          <w:rFonts w:ascii="Times New Roman" w:hAnsi="Times New Roman" w:cs="Times New Roman"/>
        </w:rPr>
        <w:t>tujuan</w:t>
      </w:r>
      <w:proofErr w:type="spellEnd"/>
      <w:r w:rsidRPr="00B0196B">
        <w:rPr>
          <w:rFonts w:ascii="Times New Roman" w:hAnsi="Times New Roman" w:cs="Times New Roman"/>
        </w:rPr>
        <w:t xml:space="preserve"> </w:t>
      </w:r>
      <w:proofErr w:type="spellStart"/>
      <w:r w:rsidRPr="00B0196B">
        <w:rPr>
          <w:rFonts w:ascii="Times New Roman" w:hAnsi="Times New Roman" w:cs="Times New Roman"/>
        </w:rPr>
        <w:t>ekspor</w:t>
      </w:r>
      <w:proofErr w:type="spellEnd"/>
      <w:r w:rsidRPr="00B0196B">
        <w:rPr>
          <w:rFonts w:ascii="Times New Roman" w:hAnsi="Times New Roman" w:cs="Times New Roman"/>
        </w:rPr>
        <w:t xml:space="preserve"> </w:t>
      </w:r>
      <w:proofErr w:type="spellStart"/>
      <w:r w:rsidRPr="00B0196B">
        <w:rPr>
          <w:rFonts w:ascii="Times New Roman" w:hAnsi="Times New Roman" w:cs="Times New Roman"/>
        </w:rPr>
        <w:t>maka</w:t>
      </w:r>
      <w:proofErr w:type="spellEnd"/>
      <w:r w:rsidRPr="00B0196B">
        <w:rPr>
          <w:rFonts w:ascii="Times New Roman" w:hAnsi="Times New Roman" w:cs="Times New Roman"/>
        </w:rPr>
        <w:t xml:space="preserve"> </w:t>
      </w:r>
      <w:proofErr w:type="spellStart"/>
      <w:r w:rsidRPr="00B0196B">
        <w:rPr>
          <w:rFonts w:ascii="Times New Roman" w:hAnsi="Times New Roman" w:cs="Times New Roman"/>
        </w:rPr>
        <w:t>besarnya</w:t>
      </w:r>
      <w:proofErr w:type="spellEnd"/>
      <w:r w:rsidRPr="00B0196B">
        <w:rPr>
          <w:rFonts w:ascii="Times New Roman" w:hAnsi="Times New Roman" w:cs="Times New Roman"/>
        </w:rPr>
        <w:t xml:space="preserve"> </w:t>
      </w:r>
      <w:proofErr w:type="spellStart"/>
      <w:r w:rsidRPr="00B0196B">
        <w:rPr>
          <w:rFonts w:ascii="Times New Roman" w:hAnsi="Times New Roman" w:cs="Times New Roman"/>
        </w:rPr>
        <w:t>perubahan</w:t>
      </w:r>
      <w:proofErr w:type="spellEnd"/>
      <w:r w:rsidRPr="00B0196B">
        <w:rPr>
          <w:rFonts w:ascii="Times New Roman" w:hAnsi="Times New Roman" w:cs="Times New Roman"/>
        </w:rPr>
        <w:t xml:space="preserve"> volume </w:t>
      </w:r>
      <w:proofErr w:type="spellStart"/>
      <w:r w:rsidRPr="00B0196B">
        <w:rPr>
          <w:rFonts w:ascii="Times New Roman" w:hAnsi="Times New Roman" w:cs="Times New Roman"/>
        </w:rPr>
        <w:t>ekspor</w:t>
      </w:r>
      <w:proofErr w:type="spellEnd"/>
      <w:r w:rsidRPr="00B0196B">
        <w:rPr>
          <w:rFonts w:ascii="Times New Roman" w:hAnsi="Times New Roman" w:cs="Times New Roman"/>
        </w:rPr>
        <w:t xml:space="preserve"> </w:t>
      </w:r>
      <w:proofErr w:type="spellStart"/>
      <w:r w:rsidRPr="00B0196B">
        <w:rPr>
          <w:rFonts w:ascii="Times New Roman" w:hAnsi="Times New Roman" w:cs="Times New Roman"/>
        </w:rPr>
        <w:t>teh</w:t>
      </w:r>
      <w:proofErr w:type="spellEnd"/>
      <w:r w:rsidRPr="00B0196B">
        <w:rPr>
          <w:rFonts w:ascii="Times New Roman" w:hAnsi="Times New Roman" w:cs="Times New Roman"/>
        </w:rPr>
        <w:t xml:space="preserve"> Indonesia </w:t>
      </w:r>
      <w:proofErr w:type="spellStart"/>
      <w:r w:rsidRPr="00B0196B">
        <w:rPr>
          <w:rFonts w:ascii="Times New Roman" w:hAnsi="Times New Roman" w:cs="Times New Roman"/>
        </w:rPr>
        <w:t>ke</w:t>
      </w:r>
      <w:proofErr w:type="spellEnd"/>
      <w:r w:rsidRPr="00B0196B">
        <w:rPr>
          <w:rFonts w:ascii="Times New Roman" w:hAnsi="Times New Roman" w:cs="Times New Roman"/>
        </w:rPr>
        <w:t xml:space="preserve"> </w:t>
      </w:r>
      <w:proofErr w:type="spellStart"/>
      <w:r w:rsidRPr="00B0196B">
        <w:rPr>
          <w:rFonts w:ascii="Times New Roman" w:hAnsi="Times New Roman" w:cs="Times New Roman"/>
        </w:rPr>
        <w:t>beberpa</w:t>
      </w:r>
      <w:proofErr w:type="spellEnd"/>
      <w:r w:rsidRPr="00B0196B">
        <w:rPr>
          <w:rFonts w:ascii="Times New Roman" w:hAnsi="Times New Roman" w:cs="Times New Roman"/>
        </w:rPr>
        <w:t xml:space="preserve"> negara </w:t>
      </w:r>
      <w:proofErr w:type="spellStart"/>
      <w:r w:rsidRPr="00B0196B">
        <w:rPr>
          <w:rFonts w:ascii="Times New Roman" w:hAnsi="Times New Roman" w:cs="Times New Roman"/>
        </w:rPr>
        <w:t>Eropa</w:t>
      </w:r>
      <w:proofErr w:type="spellEnd"/>
      <w:r w:rsidRPr="00B0196B">
        <w:rPr>
          <w:rFonts w:ascii="Times New Roman" w:hAnsi="Times New Roman" w:cs="Times New Roman"/>
        </w:rPr>
        <w:t xml:space="preserve"> </w:t>
      </w:r>
      <w:proofErr w:type="spellStart"/>
      <w:r w:rsidRPr="00B0196B">
        <w:rPr>
          <w:rFonts w:ascii="Times New Roman" w:hAnsi="Times New Roman" w:cs="Times New Roman"/>
        </w:rPr>
        <w:t>adalah</w:t>
      </w:r>
      <w:proofErr w:type="spellEnd"/>
      <w:r w:rsidRPr="00B0196B">
        <w:rPr>
          <w:rFonts w:ascii="Times New Roman" w:hAnsi="Times New Roman" w:cs="Times New Roman"/>
        </w:rPr>
        <w:t xml:space="preserve"> </w:t>
      </w:r>
      <w:proofErr w:type="spellStart"/>
      <w:r w:rsidRPr="00B0196B">
        <w:rPr>
          <w:rFonts w:ascii="Times New Roman" w:hAnsi="Times New Roman" w:cs="Times New Roman"/>
        </w:rPr>
        <w:t>sebesar</w:t>
      </w:r>
      <w:proofErr w:type="spellEnd"/>
      <w:r w:rsidRPr="00B0196B">
        <w:rPr>
          <w:rFonts w:ascii="Times New Roman" w:hAnsi="Times New Roman" w:cs="Times New Roman"/>
        </w:rPr>
        <w:t xml:space="preserve"> </w:t>
      </w:r>
      <w:proofErr w:type="spellStart"/>
      <w:r w:rsidRPr="00B0196B">
        <w:rPr>
          <w:rFonts w:ascii="Times New Roman" w:hAnsi="Times New Roman" w:cs="Times New Roman"/>
        </w:rPr>
        <w:t>konstanta</w:t>
      </w:r>
      <w:proofErr w:type="spellEnd"/>
      <w:r w:rsidRPr="00B0196B">
        <w:rPr>
          <w:rFonts w:ascii="Times New Roman" w:hAnsi="Times New Roman" w:cs="Times New Roman"/>
        </w:rPr>
        <w:t xml:space="preserve"> </w:t>
      </w:r>
      <w:proofErr w:type="spellStart"/>
      <w:r w:rsidRPr="00B0196B">
        <w:rPr>
          <w:rFonts w:ascii="Times New Roman" w:hAnsi="Times New Roman" w:cs="Times New Roman"/>
        </w:rPr>
        <w:t>yaitu</w:t>
      </w:r>
      <w:proofErr w:type="spellEnd"/>
      <w:r w:rsidRPr="00B0196B">
        <w:rPr>
          <w:rFonts w:ascii="Times New Roman" w:hAnsi="Times New Roman" w:cs="Times New Roman"/>
        </w:rPr>
        <w:t xml:space="preserve"> 3,492.</w:t>
      </w:r>
    </w:p>
    <w:p w14:paraId="3D6A5CC8" w14:textId="703AA107" w:rsidR="00B0196B" w:rsidRDefault="00B0196B" w:rsidP="00B0196B">
      <w:pPr>
        <w:spacing w:after="0" w:line="480" w:lineRule="auto"/>
        <w:ind w:firstLine="720"/>
        <w:jc w:val="both"/>
        <w:rPr>
          <w:rFonts w:ascii="Times New Roman" w:hAnsi="Times New Roman" w:cs="Times New Roman"/>
        </w:rPr>
      </w:pPr>
      <w:r w:rsidRPr="00B0196B">
        <w:rPr>
          <w:rFonts w:ascii="Times New Roman" w:hAnsi="Times New Roman" w:cs="Times New Roman"/>
        </w:rPr>
        <w:t xml:space="preserve">Pada </w:t>
      </w:r>
      <w:proofErr w:type="spellStart"/>
      <w:r w:rsidRPr="00B0196B">
        <w:rPr>
          <w:rFonts w:ascii="Times New Roman" w:hAnsi="Times New Roman" w:cs="Times New Roman"/>
        </w:rPr>
        <w:t>tahapan</w:t>
      </w:r>
      <w:proofErr w:type="spellEnd"/>
      <w:r w:rsidRPr="00B0196B">
        <w:rPr>
          <w:rFonts w:ascii="Times New Roman" w:hAnsi="Times New Roman" w:cs="Times New Roman"/>
        </w:rPr>
        <w:t xml:space="preserve"> </w:t>
      </w:r>
      <w:proofErr w:type="spellStart"/>
      <w:r w:rsidRPr="00B0196B">
        <w:rPr>
          <w:rFonts w:ascii="Times New Roman" w:hAnsi="Times New Roman" w:cs="Times New Roman"/>
        </w:rPr>
        <w:t>pengujian</w:t>
      </w:r>
      <w:proofErr w:type="spellEnd"/>
      <w:r w:rsidRPr="00B0196B">
        <w:rPr>
          <w:rFonts w:ascii="Times New Roman" w:hAnsi="Times New Roman" w:cs="Times New Roman"/>
        </w:rPr>
        <w:t xml:space="preserve"> </w:t>
      </w:r>
      <w:proofErr w:type="spellStart"/>
      <w:r w:rsidRPr="00B0196B">
        <w:rPr>
          <w:rFonts w:ascii="Times New Roman" w:hAnsi="Times New Roman" w:cs="Times New Roman"/>
        </w:rPr>
        <w:t>hipotesis</w:t>
      </w:r>
      <w:proofErr w:type="spellEnd"/>
      <w:r w:rsidRPr="00B0196B">
        <w:rPr>
          <w:rFonts w:ascii="Times New Roman" w:hAnsi="Times New Roman" w:cs="Times New Roman"/>
        </w:rPr>
        <w:t xml:space="preserve"> juga </w:t>
      </w:r>
      <w:proofErr w:type="spellStart"/>
      <w:r w:rsidRPr="00B0196B">
        <w:rPr>
          <w:rFonts w:ascii="Times New Roman" w:hAnsi="Times New Roman" w:cs="Times New Roman"/>
        </w:rPr>
        <w:t>terlihat</w:t>
      </w:r>
      <w:proofErr w:type="spellEnd"/>
      <w:r w:rsidRPr="00B0196B">
        <w:rPr>
          <w:rFonts w:ascii="Times New Roman" w:hAnsi="Times New Roman" w:cs="Times New Roman"/>
        </w:rPr>
        <w:t xml:space="preserve"> </w:t>
      </w:r>
      <w:proofErr w:type="spellStart"/>
      <w:r w:rsidRPr="00B0196B">
        <w:rPr>
          <w:rFonts w:ascii="Times New Roman" w:hAnsi="Times New Roman" w:cs="Times New Roman"/>
        </w:rPr>
        <w:t>nilai</w:t>
      </w:r>
      <w:proofErr w:type="spellEnd"/>
      <w:r w:rsidRPr="00B0196B">
        <w:rPr>
          <w:rFonts w:ascii="Times New Roman" w:hAnsi="Times New Roman" w:cs="Times New Roman"/>
        </w:rPr>
        <w:t xml:space="preserve"> </w:t>
      </w:r>
      <w:proofErr w:type="spellStart"/>
      <w:r w:rsidRPr="00B0196B">
        <w:rPr>
          <w:rFonts w:ascii="Times New Roman" w:hAnsi="Times New Roman" w:cs="Times New Roman"/>
        </w:rPr>
        <w:t>koefisien</w:t>
      </w:r>
      <w:proofErr w:type="spellEnd"/>
      <w:r w:rsidRPr="00B0196B">
        <w:rPr>
          <w:rFonts w:ascii="Times New Roman" w:hAnsi="Times New Roman" w:cs="Times New Roman"/>
        </w:rPr>
        <w:t xml:space="preserve"> </w:t>
      </w:r>
      <w:proofErr w:type="spellStart"/>
      <w:r w:rsidRPr="00B0196B">
        <w:rPr>
          <w:rFonts w:ascii="Times New Roman" w:hAnsi="Times New Roman" w:cs="Times New Roman"/>
        </w:rPr>
        <w:t>determinasi</w:t>
      </w:r>
      <w:proofErr w:type="spellEnd"/>
      <w:r w:rsidRPr="00B0196B">
        <w:rPr>
          <w:rFonts w:ascii="Times New Roman" w:hAnsi="Times New Roman" w:cs="Times New Roman"/>
        </w:rPr>
        <w:t xml:space="preserve"> </w:t>
      </w:r>
      <w:proofErr w:type="spellStart"/>
      <w:r w:rsidRPr="00B0196B">
        <w:rPr>
          <w:rFonts w:ascii="Times New Roman" w:hAnsi="Times New Roman" w:cs="Times New Roman"/>
        </w:rPr>
        <w:t>sebesar</w:t>
      </w:r>
      <w:proofErr w:type="spellEnd"/>
      <w:r w:rsidRPr="00B0196B">
        <w:rPr>
          <w:rFonts w:ascii="Times New Roman" w:hAnsi="Times New Roman" w:cs="Times New Roman"/>
        </w:rPr>
        <w:t xml:space="preserve"> 0,814. Nilai </w:t>
      </w:r>
      <w:proofErr w:type="spellStart"/>
      <w:r w:rsidRPr="00B0196B">
        <w:rPr>
          <w:rFonts w:ascii="Times New Roman" w:hAnsi="Times New Roman" w:cs="Times New Roman"/>
        </w:rPr>
        <w:t>koefisien</w:t>
      </w:r>
      <w:proofErr w:type="spellEnd"/>
      <w:r w:rsidRPr="00B0196B">
        <w:rPr>
          <w:rFonts w:ascii="Times New Roman" w:hAnsi="Times New Roman" w:cs="Times New Roman"/>
        </w:rPr>
        <w:t xml:space="preserve"> </w:t>
      </w:r>
      <w:proofErr w:type="spellStart"/>
      <w:r w:rsidRPr="00B0196B">
        <w:rPr>
          <w:rFonts w:ascii="Times New Roman" w:hAnsi="Times New Roman" w:cs="Times New Roman"/>
        </w:rPr>
        <w:t>tersebut</w:t>
      </w:r>
      <w:proofErr w:type="spellEnd"/>
      <w:r w:rsidRPr="00B0196B">
        <w:rPr>
          <w:rFonts w:ascii="Times New Roman" w:hAnsi="Times New Roman" w:cs="Times New Roman"/>
        </w:rPr>
        <w:t xml:space="preserve"> </w:t>
      </w:r>
      <w:proofErr w:type="spellStart"/>
      <w:r w:rsidRPr="00B0196B">
        <w:rPr>
          <w:rFonts w:ascii="Times New Roman" w:hAnsi="Times New Roman" w:cs="Times New Roman"/>
        </w:rPr>
        <w:t>menunjukan</w:t>
      </w:r>
      <w:proofErr w:type="spellEnd"/>
      <w:r w:rsidRPr="00B0196B">
        <w:rPr>
          <w:rFonts w:ascii="Times New Roman" w:hAnsi="Times New Roman" w:cs="Times New Roman"/>
        </w:rPr>
        <w:t xml:space="preserve"> </w:t>
      </w:r>
      <w:proofErr w:type="spellStart"/>
      <w:r w:rsidRPr="00B0196B">
        <w:rPr>
          <w:rFonts w:ascii="Times New Roman" w:hAnsi="Times New Roman" w:cs="Times New Roman"/>
        </w:rPr>
        <w:t>variabel</w:t>
      </w:r>
      <w:proofErr w:type="spellEnd"/>
      <w:r w:rsidRPr="00B0196B">
        <w:rPr>
          <w:rFonts w:ascii="Times New Roman" w:hAnsi="Times New Roman" w:cs="Times New Roman"/>
        </w:rPr>
        <w:t xml:space="preserve"> </w:t>
      </w:r>
      <w:proofErr w:type="spellStart"/>
      <w:r w:rsidRPr="00B0196B">
        <w:rPr>
          <w:rFonts w:ascii="Times New Roman" w:hAnsi="Times New Roman" w:cs="Times New Roman"/>
        </w:rPr>
        <w:t>inflasi</w:t>
      </w:r>
      <w:proofErr w:type="spellEnd"/>
      <w:r w:rsidRPr="00B0196B">
        <w:rPr>
          <w:rFonts w:ascii="Times New Roman" w:hAnsi="Times New Roman" w:cs="Times New Roman"/>
        </w:rPr>
        <w:t xml:space="preserve">, </w:t>
      </w:r>
      <w:proofErr w:type="spellStart"/>
      <w:r w:rsidRPr="00B0196B">
        <w:rPr>
          <w:rFonts w:ascii="Times New Roman" w:hAnsi="Times New Roman" w:cs="Times New Roman"/>
        </w:rPr>
        <w:t>tingkat</w:t>
      </w:r>
      <w:proofErr w:type="spellEnd"/>
      <w:r w:rsidRPr="00B0196B">
        <w:rPr>
          <w:rFonts w:ascii="Times New Roman" w:hAnsi="Times New Roman" w:cs="Times New Roman"/>
        </w:rPr>
        <w:t xml:space="preserve"> </w:t>
      </w:r>
      <w:proofErr w:type="spellStart"/>
      <w:r w:rsidRPr="00B0196B">
        <w:rPr>
          <w:rFonts w:ascii="Times New Roman" w:hAnsi="Times New Roman" w:cs="Times New Roman"/>
        </w:rPr>
        <w:t>suku</w:t>
      </w:r>
      <w:proofErr w:type="spellEnd"/>
      <w:r w:rsidRPr="00B0196B">
        <w:rPr>
          <w:rFonts w:ascii="Times New Roman" w:hAnsi="Times New Roman" w:cs="Times New Roman"/>
        </w:rPr>
        <w:t xml:space="preserve"> </w:t>
      </w:r>
      <w:proofErr w:type="spellStart"/>
      <w:r w:rsidRPr="00B0196B">
        <w:rPr>
          <w:rFonts w:ascii="Times New Roman" w:hAnsi="Times New Roman" w:cs="Times New Roman"/>
        </w:rPr>
        <w:t>bunga</w:t>
      </w:r>
      <w:proofErr w:type="spellEnd"/>
      <w:r w:rsidRPr="00B0196B">
        <w:rPr>
          <w:rFonts w:ascii="Times New Roman" w:hAnsi="Times New Roman" w:cs="Times New Roman"/>
        </w:rPr>
        <w:t xml:space="preserve"> dan </w:t>
      </w:r>
      <w:proofErr w:type="spellStart"/>
      <w:r w:rsidRPr="00B0196B">
        <w:rPr>
          <w:rFonts w:ascii="Times New Roman" w:hAnsi="Times New Roman" w:cs="Times New Roman"/>
        </w:rPr>
        <w:t>pertumbuhan</w:t>
      </w:r>
      <w:proofErr w:type="spellEnd"/>
      <w:r w:rsidRPr="00B0196B">
        <w:rPr>
          <w:rFonts w:ascii="Times New Roman" w:hAnsi="Times New Roman" w:cs="Times New Roman"/>
        </w:rPr>
        <w:t xml:space="preserve"> </w:t>
      </w:r>
      <w:proofErr w:type="spellStart"/>
      <w:r w:rsidRPr="00B0196B">
        <w:rPr>
          <w:rFonts w:ascii="Times New Roman" w:hAnsi="Times New Roman" w:cs="Times New Roman"/>
        </w:rPr>
        <w:t>ekonomi</w:t>
      </w:r>
      <w:proofErr w:type="spellEnd"/>
      <w:r w:rsidRPr="00B0196B">
        <w:rPr>
          <w:rFonts w:ascii="Times New Roman" w:hAnsi="Times New Roman" w:cs="Times New Roman"/>
        </w:rPr>
        <w:t xml:space="preserve"> negara </w:t>
      </w:r>
      <w:proofErr w:type="spellStart"/>
      <w:r w:rsidRPr="00B0196B">
        <w:rPr>
          <w:rFonts w:ascii="Times New Roman" w:hAnsi="Times New Roman" w:cs="Times New Roman"/>
        </w:rPr>
        <w:t>Eropa</w:t>
      </w:r>
      <w:proofErr w:type="spellEnd"/>
      <w:r w:rsidRPr="00B0196B">
        <w:rPr>
          <w:rFonts w:ascii="Times New Roman" w:hAnsi="Times New Roman" w:cs="Times New Roman"/>
        </w:rPr>
        <w:t xml:space="preserve"> </w:t>
      </w:r>
      <w:proofErr w:type="spellStart"/>
      <w:r w:rsidRPr="00B0196B">
        <w:rPr>
          <w:rFonts w:ascii="Times New Roman" w:hAnsi="Times New Roman" w:cs="Times New Roman"/>
        </w:rPr>
        <w:t>mampu</w:t>
      </w:r>
      <w:proofErr w:type="spellEnd"/>
      <w:r w:rsidRPr="00B0196B">
        <w:rPr>
          <w:rFonts w:ascii="Times New Roman" w:hAnsi="Times New Roman" w:cs="Times New Roman"/>
        </w:rPr>
        <w:t xml:space="preserve"> </w:t>
      </w:r>
      <w:proofErr w:type="spellStart"/>
      <w:r w:rsidRPr="00B0196B">
        <w:rPr>
          <w:rFonts w:ascii="Times New Roman" w:hAnsi="Times New Roman" w:cs="Times New Roman"/>
        </w:rPr>
        <w:t>mempengaruhi</w:t>
      </w:r>
      <w:proofErr w:type="spellEnd"/>
      <w:r w:rsidRPr="00B0196B">
        <w:rPr>
          <w:rFonts w:ascii="Times New Roman" w:hAnsi="Times New Roman" w:cs="Times New Roman"/>
        </w:rPr>
        <w:t xml:space="preserve"> </w:t>
      </w:r>
      <w:proofErr w:type="spellStart"/>
      <w:r w:rsidRPr="00B0196B">
        <w:rPr>
          <w:rFonts w:ascii="Times New Roman" w:hAnsi="Times New Roman" w:cs="Times New Roman"/>
        </w:rPr>
        <w:t>perubahan</w:t>
      </w:r>
      <w:proofErr w:type="spellEnd"/>
      <w:r w:rsidRPr="00B0196B">
        <w:rPr>
          <w:rFonts w:ascii="Times New Roman" w:hAnsi="Times New Roman" w:cs="Times New Roman"/>
        </w:rPr>
        <w:t xml:space="preserve"> volume </w:t>
      </w:r>
      <w:proofErr w:type="spellStart"/>
      <w:r w:rsidRPr="00B0196B">
        <w:rPr>
          <w:rFonts w:ascii="Times New Roman" w:hAnsi="Times New Roman" w:cs="Times New Roman"/>
        </w:rPr>
        <w:t>ekspor</w:t>
      </w:r>
      <w:proofErr w:type="spellEnd"/>
      <w:r w:rsidRPr="00B0196B">
        <w:rPr>
          <w:rFonts w:ascii="Times New Roman" w:hAnsi="Times New Roman" w:cs="Times New Roman"/>
        </w:rPr>
        <w:t xml:space="preserve"> </w:t>
      </w:r>
      <w:proofErr w:type="spellStart"/>
      <w:r w:rsidRPr="00B0196B">
        <w:rPr>
          <w:rFonts w:ascii="Times New Roman" w:hAnsi="Times New Roman" w:cs="Times New Roman"/>
        </w:rPr>
        <w:t>teh</w:t>
      </w:r>
      <w:proofErr w:type="spellEnd"/>
      <w:r w:rsidRPr="00B0196B">
        <w:rPr>
          <w:rFonts w:ascii="Times New Roman" w:hAnsi="Times New Roman" w:cs="Times New Roman"/>
        </w:rPr>
        <w:t xml:space="preserve"> Indonesia </w:t>
      </w:r>
      <w:proofErr w:type="spellStart"/>
      <w:r w:rsidRPr="00B0196B">
        <w:rPr>
          <w:rFonts w:ascii="Times New Roman" w:hAnsi="Times New Roman" w:cs="Times New Roman"/>
        </w:rPr>
        <w:t>ke</w:t>
      </w:r>
      <w:proofErr w:type="spellEnd"/>
      <w:r w:rsidRPr="00B0196B">
        <w:rPr>
          <w:rFonts w:ascii="Times New Roman" w:hAnsi="Times New Roman" w:cs="Times New Roman"/>
        </w:rPr>
        <w:t xml:space="preserve"> negara </w:t>
      </w:r>
      <w:proofErr w:type="spellStart"/>
      <w:r w:rsidRPr="00B0196B">
        <w:rPr>
          <w:rFonts w:ascii="Times New Roman" w:hAnsi="Times New Roman" w:cs="Times New Roman"/>
        </w:rPr>
        <w:t>Eropa</w:t>
      </w:r>
      <w:proofErr w:type="spellEnd"/>
      <w:r w:rsidRPr="00B0196B">
        <w:rPr>
          <w:rFonts w:ascii="Times New Roman" w:hAnsi="Times New Roman" w:cs="Times New Roman"/>
        </w:rPr>
        <w:t xml:space="preserve"> </w:t>
      </w:r>
      <w:proofErr w:type="spellStart"/>
      <w:r w:rsidRPr="00B0196B">
        <w:rPr>
          <w:rFonts w:ascii="Times New Roman" w:hAnsi="Times New Roman" w:cs="Times New Roman"/>
        </w:rPr>
        <w:t>sebesar</w:t>
      </w:r>
      <w:proofErr w:type="spellEnd"/>
      <w:r w:rsidRPr="00B0196B">
        <w:rPr>
          <w:rFonts w:ascii="Times New Roman" w:hAnsi="Times New Roman" w:cs="Times New Roman"/>
        </w:rPr>
        <w:t xml:space="preserve"> 81,40% </w:t>
      </w:r>
      <w:proofErr w:type="spellStart"/>
      <w:r w:rsidRPr="00B0196B">
        <w:rPr>
          <w:rFonts w:ascii="Times New Roman" w:hAnsi="Times New Roman" w:cs="Times New Roman"/>
        </w:rPr>
        <w:t>sedangkan</w:t>
      </w:r>
      <w:proofErr w:type="spellEnd"/>
      <w:r w:rsidRPr="00B0196B">
        <w:rPr>
          <w:rFonts w:ascii="Times New Roman" w:hAnsi="Times New Roman" w:cs="Times New Roman"/>
        </w:rPr>
        <w:t xml:space="preserve"> </w:t>
      </w:r>
      <w:proofErr w:type="spellStart"/>
      <w:r w:rsidRPr="00B0196B">
        <w:rPr>
          <w:rFonts w:ascii="Times New Roman" w:hAnsi="Times New Roman" w:cs="Times New Roman"/>
        </w:rPr>
        <w:t>sisanya</w:t>
      </w:r>
      <w:proofErr w:type="spellEnd"/>
      <w:r w:rsidRPr="00B0196B">
        <w:rPr>
          <w:rFonts w:ascii="Times New Roman" w:hAnsi="Times New Roman" w:cs="Times New Roman"/>
        </w:rPr>
        <w:t xml:space="preserve"> </w:t>
      </w:r>
      <w:proofErr w:type="spellStart"/>
      <w:r w:rsidRPr="00B0196B">
        <w:rPr>
          <w:rFonts w:ascii="Times New Roman" w:hAnsi="Times New Roman" w:cs="Times New Roman"/>
        </w:rPr>
        <w:t>sebesar</w:t>
      </w:r>
      <w:proofErr w:type="spellEnd"/>
      <w:r w:rsidRPr="00B0196B">
        <w:rPr>
          <w:rFonts w:ascii="Times New Roman" w:hAnsi="Times New Roman" w:cs="Times New Roman"/>
        </w:rPr>
        <w:t xml:space="preserve"> 18.60% </w:t>
      </w:r>
      <w:proofErr w:type="spellStart"/>
      <w:r w:rsidRPr="00B0196B">
        <w:rPr>
          <w:rFonts w:ascii="Times New Roman" w:hAnsi="Times New Roman" w:cs="Times New Roman"/>
        </w:rPr>
        <w:t>lagi</w:t>
      </w:r>
      <w:proofErr w:type="spellEnd"/>
      <w:r w:rsidRPr="00B0196B">
        <w:rPr>
          <w:rFonts w:ascii="Times New Roman" w:hAnsi="Times New Roman" w:cs="Times New Roman"/>
        </w:rPr>
        <w:t xml:space="preserve"> </w:t>
      </w:r>
      <w:proofErr w:type="spellStart"/>
      <w:r w:rsidRPr="00B0196B">
        <w:rPr>
          <w:rFonts w:ascii="Times New Roman" w:hAnsi="Times New Roman" w:cs="Times New Roman"/>
        </w:rPr>
        <w:t>dipengaruhi</w:t>
      </w:r>
      <w:proofErr w:type="spellEnd"/>
      <w:r w:rsidRPr="00B0196B">
        <w:rPr>
          <w:rFonts w:ascii="Times New Roman" w:hAnsi="Times New Roman" w:cs="Times New Roman"/>
        </w:rPr>
        <w:t xml:space="preserve"> oleh </w:t>
      </w:r>
      <w:proofErr w:type="spellStart"/>
      <w:r w:rsidRPr="00B0196B">
        <w:rPr>
          <w:rFonts w:ascii="Times New Roman" w:hAnsi="Times New Roman" w:cs="Times New Roman"/>
        </w:rPr>
        <w:t>variabel</w:t>
      </w:r>
      <w:proofErr w:type="spellEnd"/>
      <w:r w:rsidRPr="00B0196B">
        <w:rPr>
          <w:rFonts w:ascii="Times New Roman" w:hAnsi="Times New Roman" w:cs="Times New Roman"/>
        </w:rPr>
        <w:t xml:space="preserve"> lain yang </w:t>
      </w:r>
      <w:proofErr w:type="spellStart"/>
      <w:r w:rsidRPr="00B0196B">
        <w:rPr>
          <w:rFonts w:ascii="Times New Roman" w:hAnsi="Times New Roman" w:cs="Times New Roman"/>
        </w:rPr>
        <w:t>tidak</w:t>
      </w:r>
      <w:proofErr w:type="spellEnd"/>
      <w:r w:rsidRPr="00B0196B">
        <w:rPr>
          <w:rFonts w:ascii="Times New Roman" w:hAnsi="Times New Roman" w:cs="Times New Roman"/>
        </w:rPr>
        <w:t xml:space="preserve"> </w:t>
      </w:r>
      <w:proofErr w:type="spellStart"/>
      <w:r w:rsidRPr="00B0196B">
        <w:rPr>
          <w:rFonts w:ascii="Times New Roman" w:hAnsi="Times New Roman" w:cs="Times New Roman"/>
        </w:rPr>
        <w:t>digunakan</w:t>
      </w:r>
      <w:proofErr w:type="spellEnd"/>
      <w:r w:rsidRPr="00B0196B">
        <w:rPr>
          <w:rFonts w:ascii="Times New Roman" w:hAnsi="Times New Roman" w:cs="Times New Roman"/>
        </w:rPr>
        <w:t xml:space="preserve"> </w:t>
      </w:r>
      <w:proofErr w:type="spellStart"/>
      <w:r w:rsidRPr="00B0196B">
        <w:rPr>
          <w:rFonts w:ascii="Times New Roman" w:hAnsi="Times New Roman" w:cs="Times New Roman"/>
        </w:rPr>
        <w:t>dalam</w:t>
      </w:r>
      <w:proofErr w:type="spellEnd"/>
      <w:r w:rsidRPr="00B0196B">
        <w:rPr>
          <w:rFonts w:ascii="Times New Roman" w:hAnsi="Times New Roman" w:cs="Times New Roman"/>
        </w:rPr>
        <w:t xml:space="preserve"> </w:t>
      </w:r>
      <w:proofErr w:type="spellStart"/>
      <w:r w:rsidRPr="00B0196B">
        <w:rPr>
          <w:rFonts w:ascii="Times New Roman" w:hAnsi="Times New Roman" w:cs="Times New Roman"/>
        </w:rPr>
        <w:t>penelitian</w:t>
      </w:r>
      <w:proofErr w:type="spellEnd"/>
      <w:r w:rsidRPr="00B0196B">
        <w:rPr>
          <w:rFonts w:ascii="Times New Roman" w:hAnsi="Times New Roman" w:cs="Times New Roman"/>
        </w:rPr>
        <w:t xml:space="preserve"> </w:t>
      </w:r>
      <w:proofErr w:type="spellStart"/>
      <w:r w:rsidRPr="00B0196B">
        <w:rPr>
          <w:rFonts w:ascii="Times New Roman" w:hAnsi="Times New Roman" w:cs="Times New Roman"/>
        </w:rPr>
        <w:t>saat</w:t>
      </w:r>
      <w:proofErr w:type="spellEnd"/>
      <w:r w:rsidRPr="00B0196B">
        <w:rPr>
          <w:rFonts w:ascii="Times New Roman" w:hAnsi="Times New Roman" w:cs="Times New Roman"/>
        </w:rPr>
        <w:t xml:space="preserve"> </w:t>
      </w:r>
      <w:proofErr w:type="spellStart"/>
      <w:r w:rsidRPr="00B0196B">
        <w:rPr>
          <w:rFonts w:ascii="Times New Roman" w:hAnsi="Times New Roman" w:cs="Times New Roman"/>
        </w:rPr>
        <w:t>ini</w:t>
      </w:r>
      <w:proofErr w:type="spellEnd"/>
      <w:r w:rsidRPr="00B0196B">
        <w:rPr>
          <w:rFonts w:ascii="Times New Roman" w:hAnsi="Times New Roman" w:cs="Times New Roman"/>
        </w:rPr>
        <w:t>.</w:t>
      </w:r>
    </w:p>
    <w:p w14:paraId="5FB44AB2" w14:textId="4627B15A" w:rsidR="00B0196B" w:rsidRPr="006325C4" w:rsidRDefault="00B0196B" w:rsidP="006325C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0196B">
        <w:rPr>
          <w:rFonts w:ascii="Times New Roman" w:hAnsi="Times New Roman" w:cs="Times New Roman"/>
        </w:rPr>
        <w:t>Selain</w:t>
      </w:r>
      <w:proofErr w:type="spellEnd"/>
      <w:r w:rsidRPr="00B0196B">
        <w:rPr>
          <w:rFonts w:ascii="Times New Roman" w:hAnsi="Times New Roman" w:cs="Times New Roman"/>
        </w:rPr>
        <w:t xml:space="preserve"> </w:t>
      </w:r>
      <w:proofErr w:type="spellStart"/>
      <w:r w:rsidRPr="00B0196B">
        <w:rPr>
          <w:rFonts w:ascii="Times New Roman" w:hAnsi="Times New Roman" w:cs="Times New Roman"/>
        </w:rPr>
        <w:t>itu</w:t>
      </w:r>
      <w:proofErr w:type="spellEnd"/>
      <w:r w:rsidRPr="00B0196B">
        <w:rPr>
          <w:rFonts w:ascii="Times New Roman" w:hAnsi="Times New Roman" w:cs="Times New Roman"/>
        </w:rPr>
        <w:t xml:space="preserve"> pada </w:t>
      </w:r>
      <w:proofErr w:type="spellStart"/>
      <w:r w:rsidRPr="00B0196B">
        <w:rPr>
          <w:rFonts w:ascii="Times New Roman" w:hAnsi="Times New Roman" w:cs="Times New Roman"/>
        </w:rPr>
        <w:t>ringkasan</w:t>
      </w:r>
      <w:proofErr w:type="spellEnd"/>
      <w:r w:rsidRPr="00B0196B">
        <w:rPr>
          <w:rFonts w:ascii="Times New Roman" w:hAnsi="Times New Roman" w:cs="Times New Roman"/>
        </w:rPr>
        <w:t xml:space="preserve"> </w:t>
      </w:r>
      <w:proofErr w:type="spellStart"/>
      <w:r w:rsidRPr="00B0196B">
        <w:rPr>
          <w:rFonts w:ascii="Times New Roman" w:hAnsi="Times New Roman" w:cs="Times New Roman"/>
        </w:rPr>
        <w:t>hasil</w:t>
      </w:r>
      <w:proofErr w:type="spellEnd"/>
      <w:r w:rsidRPr="00B0196B">
        <w:rPr>
          <w:rFonts w:ascii="Times New Roman" w:hAnsi="Times New Roman" w:cs="Times New Roman"/>
        </w:rPr>
        <w:t xml:space="preserve"> </w:t>
      </w:r>
      <w:proofErr w:type="spellStart"/>
      <w:r w:rsidRPr="00B0196B">
        <w:rPr>
          <w:rFonts w:ascii="Times New Roman" w:hAnsi="Times New Roman" w:cs="Times New Roman"/>
        </w:rPr>
        <w:t>pengujian</w:t>
      </w:r>
      <w:proofErr w:type="spellEnd"/>
      <w:r w:rsidRPr="00B0196B">
        <w:rPr>
          <w:rFonts w:ascii="Times New Roman" w:hAnsi="Times New Roman" w:cs="Times New Roman"/>
        </w:rPr>
        <w:t xml:space="preserve"> </w:t>
      </w:r>
      <w:proofErr w:type="spellStart"/>
      <w:r w:rsidRPr="00B0196B">
        <w:rPr>
          <w:rFonts w:ascii="Times New Roman" w:hAnsi="Times New Roman" w:cs="Times New Roman"/>
        </w:rPr>
        <w:t>statistik</w:t>
      </w:r>
      <w:proofErr w:type="spellEnd"/>
      <w:r w:rsidRPr="00B0196B">
        <w:rPr>
          <w:rFonts w:ascii="Times New Roman" w:hAnsi="Times New Roman" w:cs="Times New Roman"/>
        </w:rPr>
        <w:t xml:space="preserve"> </w:t>
      </w:r>
      <w:proofErr w:type="spellStart"/>
      <w:r w:rsidRPr="00B0196B">
        <w:rPr>
          <w:rFonts w:ascii="Times New Roman" w:hAnsi="Times New Roman" w:cs="Times New Roman"/>
        </w:rPr>
        <w:t>diperoleh</w:t>
      </w:r>
      <w:proofErr w:type="spellEnd"/>
      <w:r w:rsidRPr="00B0196B">
        <w:rPr>
          <w:rFonts w:ascii="Times New Roman" w:hAnsi="Times New Roman" w:cs="Times New Roman"/>
        </w:rPr>
        <w:t xml:space="preserve"> </w:t>
      </w:r>
      <w:proofErr w:type="spellStart"/>
      <w:r w:rsidRPr="00B0196B">
        <w:rPr>
          <w:rFonts w:ascii="Times New Roman" w:hAnsi="Times New Roman" w:cs="Times New Roman"/>
        </w:rPr>
        <w:t>hasil</w:t>
      </w:r>
      <w:proofErr w:type="spellEnd"/>
      <w:r w:rsidRPr="00B0196B">
        <w:rPr>
          <w:rFonts w:ascii="Times New Roman" w:hAnsi="Times New Roman" w:cs="Times New Roman"/>
        </w:rPr>
        <w:t xml:space="preserve"> uji F-</w:t>
      </w:r>
      <w:proofErr w:type="spellStart"/>
      <w:r w:rsidRPr="00B0196B">
        <w:rPr>
          <w:rFonts w:ascii="Times New Roman" w:hAnsi="Times New Roman" w:cs="Times New Roman"/>
        </w:rPr>
        <w:t>statistik</w:t>
      </w:r>
      <w:proofErr w:type="spellEnd"/>
      <w:r w:rsidRPr="00B0196B">
        <w:rPr>
          <w:rFonts w:ascii="Times New Roman" w:hAnsi="Times New Roman" w:cs="Times New Roman"/>
        </w:rPr>
        <w:t xml:space="preserve"> </w:t>
      </w:r>
      <w:proofErr w:type="spellStart"/>
      <w:r w:rsidRPr="00B0196B">
        <w:rPr>
          <w:rFonts w:ascii="Times New Roman" w:hAnsi="Times New Roman" w:cs="Times New Roman"/>
        </w:rPr>
        <w:t>dengan</w:t>
      </w:r>
      <w:proofErr w:type="spellEnd"/>
      <w:r w:rsidRPr="00B0196B">
        <w:rPr>
          <w:rFonts w:ascii="Times New Roman" w:hAnsi="Times New Roman" w:cs="Times New Roman"/>
        </w:rPr>
        <w:t xml:space="preserve"> </w:t>
      </w:r>
      <w:proofErr w:type="spellStart"/>
      <w:r w:rsidRPr="00B0196B">
        <w:rPr>
          <w:rFonts w:ascii="Times New Roman" w:hAnsi="Times New Roman" w:cs="Times New Roman"/>
        </w:rPr>
        <w:t>nilai</w:t>
      </w:r>
      <w:proofErr w:type="spellEnd"/>
      <w:r w:rsidRPr="00B0196B">
        <w:rPr>
          <w:rFonts w:ascii="Times New Roman" w:hAnsi="Times New Roman" w:cs="Times New Roman"/>
        </w:rPr>
        <w:t xml:space="preserve"> probability </w:t>
      </w:r>
      <w:proofErr w:type="spellStart"/>
      <w:r w:rsidRPr="00B0196B">
        <w:rPr>
          <w:rFonts w:ascii="Times New Roman" w:hAnsi="Times New Roman" w:cs="Times New Roman"/>
        </w:rPr>
        <w:t>sebesar</w:t>
      </w:r>
      <w:proofErr w:type="spellEnd"/>
      <w:r w:rsidRPr="00B0196B">
        <w:rPr>
          <w:rFonts w:ascii="Times New Roman" w:hAnsi="Times New Roman" w:cs="Times New Roman"/>
        </w:rPr>
        <w:t xml:space="preserve"> 0.000. Proses </w:t>
      </w:r>
      <w:proofErr w:type="spellStart"/>
      <w:r w:rsidRPr="00B0196B">
        <w:rPr>
          <w:rFonts w:ascii="Times New Roman" w:hAnsi="Times New Roman" w:cs="Times New Roman"/>
        </w:rPr>
        <w:t>pengolahan</w:t>
      </w:r>
      <w:proofErr w:type="spellEnd"/>
      <w:r w:rsidRPr="00B0196B">
        <w:rPr>
          <w:rFonts w:ascii="Times New Roman" w:hAnsi="Times New Roman" w:cs="Times New Roman"/>
        </w:rPr>
        <w:t xml:space="preserve"> data </w:t>
      </w:r>
      <w:proofErr w:type="spellStart"/>
      <w:r w:rsidRPr="00B0196B">
        <w:rPr>
          <w:rFonts w:ascii="Times New Roman" w:hAnsi="Times New Roman" w:cs="Times New Roman"/>
        </w:rPr>
        <w:t>dilakukan</w:t>
      </w:r>
      <w:proofErr w:type="spellEnd"/>
      <w:r w:rsidRPr="00B0196B">
        <w:rPr>
          <w:rFonts w:ascii="Times New Roman" w:hAnsi="Times New Roman" w:cs="Times New Roman"/>
        </w:rPr>
        <w:t xml:space="preserve"> </w:t>
      </w:r>
      <w:proofErr w:type="spellStart"/>
      <w:r w:rsidRPr="00B0196B">
        <w:rPr>
          <w:rFonts w:ascii="Times New Roman" w:hAnsi="Times New Roman" w:cs="Times New Roman"/>
        </w:rPr>
        <w:t>dengan</w:t>
      </w:r>
      <w:proofErr w:type="spellEnd"/>
      <w:r w:rsidRPr="00B0196B">
        <w:rPr>
          <w:rFonts w:ascii="Times New Roman" w:hAnsi="Times New Roman" w:cs="Times New Roman"/>
        </w:rPr>
        <w:t xml:space="preserve"> </w:t>
      </w:r>
      <w:proofErr w:type="spellStart"/>
      <w:r w:rsidRPr="00B0196B">
        <w:rPr>
          <w:rFonts w:ascii="Times New Roman" w:hAnsi="Times New Roman" w:cs="Times New Roman"/>
        </w:rPr>
        <w:t>menggunakan</w:t>
      </w:r>
      <w:proofErr w:type="spellEnd"/>
      <w:r w:rsidRPr="00B0196B">
        <w:rPr>
          <w:rFonts w:ascii="Times New Roman" w:hAnsi="Times New Roman" w:cs="Times New Roman"/>
        </w:rPr>
        <w:t xml:space="preserve"> </w:t>
      </w:r>
      <w:proofErr w:type="spellStart"/>
      <w:r w:rsidRPr="00B0196B">
        <w:rPr>
          <w:rFonts w:ascii="Times New Roman" w:hAnsi="Times New Roman" w:cs="Times New Roman"/>
        </w:rPr>
        <w:t>tingkat</w:t>
      </w:r>
      <w:proofErr w:type="spellEnd"/>
      <w:r w:rsidRPr="00B0196B">
        <w:rPr>
          <w:rFonts w:ascii="Times New Roman" w:hAnsi="Times New Roman" w:cs="Times New Roman"/>
        </w:rPr>
        <w:t xml:space="preserve"> </w:t>
      </w:r>
      <w:proofErr w:type="spellStart"/>
      <w:r w:rsidRPr="00B0196B">
        <w:rPr>
          <w:rFonts w:ascii="Times New Roman" w:hAnsi="Times New Roman" w:cs="Times New Roman"/>
        </w:rPr>
        <w:t>kesalahan</w:t>
      </w:r>
      <w:proofErr w:type="spellEnd"/>
      <w:r w:rsidRPr="00B0196B">
        <w:rPr>
          <w:rFonts w:ascii="Times New Roman" w:hAnsi="Times New Roman" w:cs="Times New Roman"/>
        </w:rPr>
        <w:t xml:space="preserve"> </w:t>
      </w:r>
      <w:proofErr w:type="spellStart"/>
      <w:r w:rsidRPr="00B0196B">
        <w:rPr>
          <w:rFonts w:ascii="Times New Roman" w:hAnsi="Times New Roman" w:cs="Times New Roman"/>
        </w:rPr>
        <w:t>sebesar</w:t>
      </w:r>
      <w:proofErr w:type="spellEnd"/>
      <w:r w:rsidRPr="00B0196B">
        <w:rPr>
          <w:rFonts w:ascii="Times New Roman" w:hAnsi="Times New Roman" w:cs="Times New Roman"/>
        </w:rPr>
        <w:t xml:space="preserve"> 0,05. Hasil yang </w:t>
      </w:r>
      <w:proofErr w:type="spellStart"/>
      <w:r w:rsidRPr="00B0196B">
        <w:rPr>
          <w:rFonts w:ascii="Times New Roman" w:hAnsi="Times New Roman" w:cs="Times New Roman"/>
        </w:rPr>
        <w:t>diperoleh</w:t>
      </w:r>
      <w:proofErr w:type="spellEnd"/>
      <w:r w:rsidRPr="00B0196B">
        <w:rPr>
          <w:rFonts w:ascii="Times New Roman" w:hAnsi="Times New Roman" w:cs="Times New Roman"/>
        </w:rPr>
        <w:t xml:space="preserve"> </w:t>
      </w:r>
      <w:proofErr w:type="spellStart"/>
      <w:r w:rsidRPr="00B0196B">
        <w:rPr>
          <w:rFonts w:ascii="Times New Roman" w:hAnsi="Times New Roman" w:cs="Times New Roman"/>
        </w:rPr>
        <w:t>tersebut</w:t>
      </w:r>
      <w:proofErr w:type="spellEnd"/>
      <w:r w:rsidRPr="00B0196B">
        <w:rPr>
          <w:rFonts w:ascii="Times New Roman" w:hAnsi="Times New Roman" w:cs="Times New Roman"/>
        </w:rPr>
        <w:t xml:space="preserve"> </w:t>
      </w:r>
      <w:proofErr w:type="spellStart"/>
      <w:r w:rsidRPr="00B0196B">
        <w:rPr>
          <w:rFonts w:ascii="Times New Roman" w:hAnsi="Times New Roman" w:cs="Times New Roman"/>
        </w:rPr>
        <w:t>menunjukan</w:t>
      </w:r>
      <w:proofErr w:type="spellEnd"/>
      <w:r w:rsidRPr="00B0196B">
        <w:rPr>
          <w:rFonts w:ascii="Times New Roman" w:hAnsi="Times New Roman" w:cs="Times New Roman"/>
        </w:rPr>
        <w:t xml:space="preserve"> </w:t>
      </w:r>
      <w:proofErr w:type="spellStart"/>
      <w:r w:rsidRPr="00B0196B">
        <w:rPr>
          <w:rFonts w:ascii="Times New Roman" w:hAnsi="Times New Roman" w:cs="Times New Roman"/>
        </w:rPr>
        <w:t>nilai</w:t>
      </w:r>
      <w:proofErr w:type="spellEnd"/>
      <w:r w:rsidRPr="00B0196B">
        <w:rPr>
          <w:rFonts w:ascii="Times New Roman" w:hAnsi="Times New Roman" w:cs="Times New Roman"/>
        </w:rPr>
        <w:t xml:space="preserve"> probability 0,000 &lt; 0,05 </w:t>
      </w:r>
      <w:proofErr w:type="spellStart"/>
      <w:r w:rsidRPr="00B0196B">
        <w:rPr>
          <w:rFonts w:ascii="Times New Roman" w:hAnsi="Times New Roman" w:cs="Times New Roman"/>
        </w:rPr>
        <w:t>maka</w:t>
      </w:r>
      <w:proofErr w:type="spellEnd"/>
      <w:r w:rsidRPr="00B0196B">
        <w:rPr>
          <w:rFonts w:ascii="Times New Roman" w:hAnsi="Times New Roman" w:cs="Times New Roman"/>
        </w:rPr>
        <w:t xml:space="preserve"> </w:t>
      </w:r>
      <w:proofErr w:type="spellStart"/>
      <w:r w:rsidRPr="00B0196B">
        <w:rPr>
          <w:rFonts w:ascii="Times New Roman" w:hAnsi="Times New Roman" w:cs="Times New Roman"/>
        </w:rPr>
        <w:t>keputusannya</w:t>
      </w:r>
      <w:proofErr w:type="spellEnd"/>
      <w:r w:rsidRPr="00B0196B">
        <w:rPr>
          <w:rFonts w:ascii="Times New Roman" w:hAnsi="Times New Roman" w:cs="Times New Roman"/>
        </w:rPr>
        <w:t xml:space="preserve"> </w:t>
      </w:r>
      <w:proofErr w:type="spellStart"/>
      <w:r w:rsidRPr="00B0196B">
        <w:rPr>
          <w:rFonts w:ascii="Times New Roman" w:hAnsi="Times New Roman" w:cs="Times New Roman"/>
        </w:rPr>
        <w:t>adalah</w:t>
      </w:r>
      <w:proofErr w:type="spellEnd"/>
      <w:r w:rsidRPr="00B0196B">
        <w:rPr>
          <w:rFonts w:ascii="Times New Roman" w:hAnsi="Times New Roman" w:cs="Times New Roman"/>
        </w:rPr>
        <w:t xml:space="preserve"> Ho </w:t>
      </w:r>
      <w:proofErr w:type="spellStart"/>
      <w:r w:rsidRPr="00B0196B">
        <w:rPr>
          <w:rFonts w:ascii="Times New Roman" w:hAnsi="Times New Roman" w:cs="Times New Roman"/>
        </w:rPr>
        <w:t>ditolak</w:t>
      </w:r>
      <w:proofErr w:type="spellEnd"/>
      <w:r w:rsidRPr="00B0196B">
        <w:rPr>
          <w:rFonts w:ascii="Times New Roman" w:hAnsi="Times New Roman" w:cs="Times New Roman"/>
        </w:rPr>
        <w:t xml:space="preserve"> dan Ha </w:t>
      </w:r>
      <w:proofErr w:type="spellStart"/>
      <w:r w:rsidRPr="00B0196B">
        <w:rPr>
          <w:rFonts w:ascii="Times New Roman" w:hAnsi="Times New Roman" w:cs="Times New Roman"/>
        </w:rPr>
        <w:t>diterima</w:t>
      </w:r>
      <w:proofErr w:type="spellEnd"/>
      <w:r w:rsidRPr="00B0196B">
        <w:rPr>
          <w:rFonts w:ascii="Times New Roman" w:hAnsi="Times New Roman" w:cs="Times New Roman"/>
        </w:rPr>
        <w:t xml:space="preserve"> </w:t>
      </w:r>
      <w:proofErr w:type="spellStart"/>
      <w:r w:rsidRPr="00B0196B">
        <w:rPr>
          <w:rFonts w:ascii="Times New Roman" w:hAnsi="Times New Roman" w:cs="Times New Roman"/>
        </w:rPr>
        <w:t>sehingga</w:t>
      </w:r>
      <w:proofErr w:type="spellEnd"/>
      <w:r w:rsidRPr="00B0196B">
        <w:rPr>
          <w:rFonts w:ascii="Times New Roman" w:hAnsi="Times New Roman" w:cs="Times New Roman"/>
        </w:rPr>
        <w:t xml:space="preserve"> </w:t>
      </w:r>
      <w:proofErr w:type="spellStart"/>
      <w:r w:rsidRPr="00B0196B">
        <w:rPr>
          <w:rFonts w:ascii="Times New Roman" w:hAnsi="Times New Roman" w:cs="Times New Roman"/>
        </w:rPr>
        <w:t>dapat</w:t>
      </w:r>
      <w:proofErr w:type="spellEnd"/>
      <w:r w:rsidRPr="00B0196B">
        <w:rPr>
          <w:rFonts w:ascii="Times New Roman" w:hAnsi="Times New Roman" w:cs="Times New Roman"/>
        </w:rPr>
        <w:t xml:space="preserve"> </w:t>
      </w:r>
      <w:proofErr w:type="spellStart"/>
      <w:r w:rsidRPr="00B0196B">
        <w:rPr>
          <w:rFonts w:ascii="Times New Roman" w:hAnsi="Times New Roman" w:cs="Times New Roman"/>
        </w:rPr>
        <w:t>disimpulkan</w:t>
      </w:r>
      <w:proofErr w:type="spellEnd"/>
      <w:r w:rsidRPr="00B0196B">
        <w:rPr>
          <w:rFonts w:ascii="Times New Roman" w:hAnsi="Times New Roman" w:cs="Times New Roman"/>
        </w:rPr>
        <w:t xml:space="preserve"> </w:t>
      </w:r>
      <w:proofErr w:type="spellStart"/>
      <w:r w:rsidRPr="00B0196B">
        <w:rPr>
          <w:rFonts w:ascii="Times New Roman" w:hAnsi="Times New Roman" w:cs="Times New Roman"/>
        </w:rPr>
        <w:t>inflasi</w:t>
      </w:r>
      <w:proofErr w:type="spellEnd"/>
      <w:r w:rsidRPr="00B0196B">
        <w:rPr>
          <w:rFonts w:ascii="Times New Roman" w:hAnsi="Times New Roman" w:cs="Times New Roman"/>
        </w:rPr>
        <w:t xml:space="preserve">, </w:t>
      </w:r>
      <w:proofErr w:type="spellStart"/>
      <w:r w:rsidRPr="00B0196B">
        <w:rPr>
          <w:rFonts w:ascii="Times New Roman" w:hAnsi="Times New Roman" w:cs="Times New Roman"/>
        </w:rPr>
        <w:t>tingkat</w:t>
      </w:r>
      <w:proofErr w:type="spellEnd"/>
      <w:r w:rsidRPr="00B0196B">
        <w:rPr>
          <w:rFonts w:ascii="Times New Roman" w:hAnsi="Times New Roman" w:cs="Times New Roman"/>
        </w:rPr>
        <w:t xml:space="preserve"> </w:t>
      </w:r>
      <w:proofErr w:type="spellStart"/>
      <w:r w:rsidRPr="00B0196B">
        <w:rPr>
          <w:rFonts w:ascii="Times New Roman" w:hAnsi="Times New Roman" w:cs="Times New Roman"/>
        </w:rPr>
        <w:t>suku</w:t>
      </w:r>
      <w:proofErr w:type="spellEnd"/>
      <w:r w:rsidRPr="00B0196B">
        <w:rPr>
          <w:rFonts w:ascii="Times New Roman" w:hAnsi="Times New Roman" w:cs="Times New Roman"/>
        </w:rPr>
        <w:t xml:space="preserve"> </w:t>
      </w:r>
      <w:proofErr w:type="spellStart"/>
      <w:r w:rsidRPr="00B0196B">
        <w:rPr>
          <w:rFonts w:ascii="Times New Roman" w:hAnsi="Times New Roman" w:cs="Times New Roman"/>
        </w:rPr>
        <w:t>bunga</w:t>
      </w:r>
      <w:proofErr w:type="spellEnd"/>
      <w:r w:rsidR="006325C4">
        <w:rPr>
          <w:rFonts w:ascii="Times New Roman" w:hAnsi="Times New Roman" w:cs="Times New Roman"/>
        </w:rPr>
        <w:t xml:space="preserve"> </w:t>
      </w:r>
      <w:r w:rsidR="006325C4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="006325C4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="00632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25C4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6325C4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="006325C4">
        <w:rPr>
          <w:rFonts w:ascii="Times New Roman" w:hAnsi="Times New Roman" w:cs="Times New Roman"/>
          <w:sz w:val="24"/>
          <w:szCs w:val="24"/>
        </w:rPr>
        <w:t>Eropa</w:t>
      </w:r>
      <w:proofErr w:type="spellEnd"/>
      <w:r w:rsidR="00632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25C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632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25C4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="00632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25C4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="00632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25C4">
        <w:rPr>
          <w:rFonts w:ascii="Times New Roman" w:hAnsi="Times New Roman" w:cs="Times New Roman"/>
          <w:sz w:val="24"/>
          <w:szCs w:val="24"/>
        </w:rPr>
        <w:lastRenderedPageBreak/>
        <w:t>berpengaruh</w:t>
      </w:r>
      <w:proofErr w:type="spellEnd"/>
      <w:r w:rsidR="00632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25C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6325C4">
        <w:rPr>
          <w:rFonts w:ascii="Times New Roman" w:hAnsi="Times New Roman" w:cs="Times New Roman"/>
          <w:sz w:val="24"/>
          <w:szCs w:val="24"/>
        </w:rPr>
        <w:t xml:space="preserve"> volume </w:t>
      </w:r>
      <w:proofErr w:type="spellStart"/>
      <w:r w:rsidR="006325C4">
        <w:rPr>
          <w:rFonts w:ascii="Times New Roman" w:hAnsi="Times New Roman" w:cs="Times New Roman"/>
          <w:sz w:val="24"/>
          <w:szCs w:val="24"/>
        </w:rPr>
        <w:t>ekspor</w:t>
      </w:r>
      <w:proofErr w:type="spellEnd"/>
      <w:r w:rsidR="006325C4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="006325C4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6325C4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="006325C4">
        <w:rPr>
          <w:rFonts w:ascii="Times New Roman" w:hAnsi="Times New Roman" w:cs="Times New Roman"/>
          <w:sz w:val="24"/>
          <w:szCs w:val="24"/>
        </w:rPr>
        <w:t>Eropa</w:t>
      </w:r>
      <w:proofErr w:type="spellEnd"/>
      <w:r w:rsidR="006325C4">
        <w:rPr>
          <w:rFonts w:ascii="Times New Roman" w:hAnsi="Times New Roman" w:cs="Times New Roman"/>
          <w:sz w:val="24"/>
          <w:szCs w:val="24"/>
        </w:rPr>
        <w:t>.</w:t>
      </w:r>
    </w:p>
    <w:p w14:paraId="26B2EC71" w14:textId="77777777" w:rsidR="00B0196B" w:rsidRPr="0018186C" w:rsidRDefault="00B0196B" w:rsidP="00B0196B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18186C">
        <w:rPr>
          <w:rFonts w:ascii="Times New Roman" w:hAnsi="Times New Roman" w:cs="Times New Roman"/>
          <w:b/>
        </w:rPr>
        <w:t>DAFTAR PUSTAKA</w:t>
      </w:r>
    </w:p>
    <w:p w14:paraId="0AEE281E" w14:textId="77777777" w:rsidR="00B0196B" w:rsidRPr="008F244C" w:rsidRDefault="00B0196B" w:rsidP="00B0196B">
      <w:pPr>
        <w:spacing w:line="240" w:lineRule="auto"/>
        <w:ind w:left="720" w:hanging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244C">
        <w:rPr>
          <w:rFonts w:ascii="Times New Roman" w:hAnsi="Times New Roman" w:cs="Times New Roman"/>
          <w:sz w:val="24"/>
          <w:szCs w:val="24"/>
        </w:rPr>
        <w:t xml:space="preserve">Agnes </w:t>
      </w:r>
      <w:proofErr w:type="spellStart"/>
      <w:r w:rsidRPr="008F244C">
        <w:rPr>
          <w:rFonts w:ascii="Times New Roman" w:hAnsi="Times New Roman" w:cs="Times New Roman"/>
          <w:sz w:val="24"/>
          <w:szCs w:val="24"/>
        </w:rPr>
        <w:t>Chaprilia</w:t>
      </w:r>
      <w:proofErr w:type="spellEnd"/>
      <w:r w:rsidRPr="008F244C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8F244C">
        <w:rPr>
          <w:rFonts w:ascii="Times New Roman" w:hAnsi="Times New Roman" w:cs="Times New Roman"/>
          <w:sz w:val="24"/>
          <w:szCs w:val="24"/>
        </w:rPr>
        <w:t>Yuliawati</w:t>
      </w:r>
      <w:proofErr w:type="spellEnd"/>
      <w:r w:rsidRPr="008F244C">
        <w:rPr>
          <w:rFonts w:ascii="Times New Roman" w:hAnsi="Times New Roman" w:cs="Times New Roman"/>
          <w:sz w:val="24"/>
          <w:szCs w:val="24"/>
        </w:rPr>
        <w:t xml:space="preserve">. 2018. </w:t>
      </w:r>
      <w:proofErr w:type="spellStart"/>
      <w:r w:rsidRPr="008F244C"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 w:rsidRPr="008F244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F244C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8F244C">
        <w:rPr>
          <w:rFonts w:ascii="Times New Roman" w:hAnsi="Times New Roman" w:cs="Times New Roman"/>
          <w:sz w:val="24"/>
          <w:szCs w:val="24"/>
        </w:rPr>
        <w:t xml:space="preserve">  Volume </w:t>
      </w:r>
      <w:proofErr w:type="spellStart"/>
      <w:r w:rsidRPr="008F244C">
        <w:rPr>
          <w:rFonts w:ascii="Times New Roman" w:hAnsi="Times New Roman" w:cs="Times New Roman"/>
          <w:sz w:val="24"/>
          <w:szCs w:val="24"/>
        </w:rPr>
        <w:t>Ekspor</w:t>
      </w:r>
      <w:proofErr w:type="spellEnd"/>
      <w:r w:rsidRPr="008F24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44C">
        <w:rPr>
          <w:rFonts w:ascii="Times New Roman" w:hAnsi="Times New Roman" w:cs="Times New Roman"/>
          <w:sz w:val="24"/>
          <w:szCs w:val="24"/>
        </w:rPr>
        <w:t>Teh</w:t>
      </w:r>
      <w:proofErr w:type="spellEnd"/>
      <w:r w:rsidRPr="008F244C">
        <w:rPr>
          <w:rFonts w:ascii="Times New Roman" w:hAnsi="Times New Roman" w:cs="Times New Roman"/>
          <w:sz w:val="24"/>
          <w:szCs w:val="24"/>
        </w:rPr>
        <w:t xml:space="preserve"> PTPN IX, </w:t>
      </w:r>
      <w:proofErr w:type="spellStart"/>
      <w:r w:rsidRPr="008F244C">
        <w:rPr>
          <w:rFonts w:ascii="Times New Roman" w:hAnsi="Times New Roman" w:cs="Times New Roman"/>
          <w:sz w:val="24"/>
          <w:szCs w:val="24"/>
        </w:rPr>
        <w:t>Jawa</w:t>
      </w:r>
      <w:proofErr w:type="spellEnd"/>
      <w:r w:rsidRPr="008F244C">
        <w:rPr>
          <w:rFonts w:ascii="Times New Roman" w:hAnsi="Times New Roman" w:cs="Times New Roman"/>
          <w:sz w:val="24"/>
          <w:szCs w:val="24"/>
        </w:rPr>
        <w:t xml:space="preserve"> Tengah. </w:t>
      </w:r>
      <w:r w:rsidRPr="008F244C">
        <w:rPr>
          <w:rFonts w:ascii="Times New Roman" w:hAnsi="Times New Roman" w:cs="Times New Roman"/>
          <w:i/>
          <w:sz w:val="24"/>
          <w:szCs w:val="24"/>
        </w:rPr>
        <w:t xml:space="preserve">SEPA: Vol. 14 No.2 </w:t>
      </w:r>
      <w:proofErr w:type="spellStart"/>
      <w:r w:rsidRPr="008F244C">
        <w:rPr>
          <w:rFonts w:ascii="Times New Roman" w:hAnsi="Times New Roman" w:cs="Times New Roman"/>
          <w:i/>
          <w:sz w:val="24"/>
          <w:szCs w:val="24"/>
        </w:rPr>
        <w:t>Februari</w:t>
      </w:r>
      <w:proofErr w:type="spellEnd"/>
      <w:r w:rsidRPr="008F244C">
        <w:rPr>
          <w:rFonts w:ascii="Times New Roman" w:hAnsi="Times New Roman" w:cs="Times New Roman"/>
          <w:i/>
          <w:sz w:val="24"/>
          <w:szCs w:val="24"/>
        </w:rPr>
        <w:t xml:space="preserve"> 2018 : 167 – 175.</w:t>
      </w:r>
    </w:p>
    <w:p w14:paraId="6D85AF48" w14:textId="77777777" w:rsidR="00B0196B" w:rsidRPr="008F244C" w:rsidRDefault="00B0196B" w:rsidP="00B0196B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244C">
        <w:rPr>
          <w:rFonts w:ascii="Times New Roman" w:hAnsi="Times New Roman" w:cs="Times New Roman"/>
          <w:sz w:val="24"/>
          <w:szCs w:val="24"/>
        </w:rPr>
        <w:t>Basu</w:t>
      </w:r>
      <w:proofErr w:type="spellEnd"/>
      <w:r w:rsidRPr="008F24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44C">
        <w:rPr>
          <w:rFonts w:ascii="Times New Roman" w:hAnsi="Times New Roman" w:cs="Times New Roman"/>
          <w:sz w:val="24"/>
          <w:szCs w:val="24"/>
        </w:rPr>
        <w:t>Swasta</w:t>
      </w:r>
      <w:proofErr w:type="spellEnd"/>
      <w:r w:rsidRPr="008F24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244C">
        <w:rPr>
          <w:rFonts w:ascii="Times New Roman" w:hAnsi="Times New Roman" w:cs="Times New Roman"/>
          <w:sz w:val="24"/>
          <w:szCs w:val="24"/>
        </w:rPr>
        <w:t>Dharmesta</w:t>
      </w:r>
      <w:proofErr w:type="spellEnd"/>
      <w:r w:rsidRPr="008F244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F244C">
        <w:rPr>
          <w:rFonts w:ascii="Times New Roman" w:hAnsi="Times New Roman" w:cs="Times New Roman"/>
          <w:sz w:val="24"/>
          <w:szCs w:val="24"/>
        </w:rPr>
        <w:t>Irawan</w:t>
      </w:r>
      <w:proofErr w:type="spellEnd"/>
      <w:r w:rsidRPr="008F244C">
        <w:rPr>
          <w:rFonts w:ascii="Times New Roman" w:hAnsi="Times New Roman" w:cs="Times New Roman"/>
          <w:sz w:val="24"/>
          <w:szCs w:val="24"/>
        </w:rPr>
        <w:t xml:space="preserve">, 2009 </w:t>
      </w:r>
      <w:proofErr w:type="spellStart"/>
      <w:r w:rsidRPr="008F244C">
        <w:rPr>
          <w:rFonts w:ascii="Times New Roman" w:hAnsi="Times New Roman" w:cs="Times New Roman"/>
          <w:i/>
          <w:sz w:val="24"/>
          <w:szCs w:val="24"/>
        </w:rPr>
        <w:t>Manajemen</w:t>
      </w:r>
      <w:proofErr w:type="spellEnd"/>
      <w:r w:rsidRPr="008F244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F244C">
        <w:rPr>
          <w:rFonts w:ascii="Times New Roman" w:hAnsi="Times New Roman" w:cs="Times New Roman"/>
          <w:i/>
          <w:sz w:val="24"/>
          <w:szCs w:val="24"/>
        </w:rPr>
        <w:t>Pemasaran</w:t>
      </w:r>
      <w:proofErr w:type="spellEnd"/>
      <w:r w:rsidRPr="008F244C">
        <w:rPr>
          <w:rFonts w:ascii="Times New Roman" w:hAnsi="Times New Roman" w:cs="Times New Roman"/>
          <w:i/>
          <w:sz w:val="24"/>
          <w:szCs w:val="24"/>
        </w:rPr>
        <w:t xml:space="preserve"> Modern</w:t>
      </w:r>
      <w:r w:rsidRPr="008F244C">
        <w:rPr>
          <w:rFonts w:ascii="Times New Roman" w:hAnsi="Times New Roman" w:cs="Times New Roman"/>
          <w:sz w:val="24"/>
          <w:szCs w:val="24"/>
        </w:rPr>
        <w:t>, Liberty, Yogyakarta</w:t>
      </w:r>
    </w:p>
    <w:p w14:paraId="3CA259B0" w14:textId="77777777" w:rsidR="00B0196B" w:rsidRPr="008F244C" w:rsidRDefault="00B0196B" w:rsidP="00B0196B">
      <w:pPr>
        <w:spacing w:line="240" w:lineRule="auto"/>
        <w:ind w:left="720" w:hanging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244C">
        <w:rPr>
          <w:rFonts w:ascii="Times New Roman" w:hAnsi="Times New Roman" w:cs="Times New Roman"/>
          <w:sz w:val="24"/>
          <w:szCs w:val="24"/>
        </w:rPr>
        <w:t xml:space="preserve">Brigham G, Willy Hanson &amp; Jonathan. 2014. </w:t>
      </w:r>
      <w:proofErr w:type="spellStart"/>
      <w:r w:rsidRPr="008F244C">
        <w:rPr>
          <w:rFonts w:ascii="Times New Roman" w:hAnsi="Times New Roman" w:cs="Times New Roman"/>
          <w:i/>
          <w:sz w:val="24"/>
          <w:szCs w:val="24"/>
        </w:rPr>
        <w:t>Macro Economic</w:t>
      </w:r>
      <w:proofErr w:type="spellEnd"/>
      <w:r w:rsidRPr="008F244C">
        <w:rPr>
          <w:rFonts w:ascii="Times New Roman" w:hAnsi="Times New Roman" w:cs="Times New Roman"/>
          <w:i/>
          <w:sz w:val="24"/>
          <w:szCs w:val="24"/>
        </w:rPr>
        <w:t xml:space="preserve"> Analysis 12</w:t>
      </w:r>
      <w:r w:rsidRPr="008F244C">
        <w:rPr>
          <w:rFonts w:ascii="Times New Roman" w:hAnsi="Times New Roman" w:cs="Times New Roman"/>
          <w:i/>
          <w:sz w:val="24"/>
          <w:szCs w:val="24"/>
          <w:vertAlign w:val="superscript"/>
        </w:rPr>
        <w:t>th</w:t>
      </w:r>
      <w:r w:rsidRPr="008F244C">
        <w:rPr>
          <w:rFonts w:ascii="Times New Roman" w:hAnsi="Times New Roman" w:cs="Times New Roman"/>
          <w:i/>
          <w:sz w:val="24"/>
          <w:szCs w:val="24"/>
        </w:rPr>
        <w:t xml:space="preserve"> McGraw-Hill, Irwin. </w:t>
      </w:r>
    </w:p>
    <w:p w14:paraId="3B578A95" w14:textId="77777777" w:rsidR="00B0196B" w:rsidRPr="008F244C" w:rsidRDefault="00B0196B" w:rsidP="00B0196B">
      <w:pPr>
        <w:spacing w:line="240" w:lineRule="auto"/>
        <w:ind w:left="720" w:hanging="72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8F244C">
        <w:rPr>
          <w:rFonts w:ascii="Times New Roman" w:hAnsi="Times New Roman" w:cs="Times New Roman"/>
          <w:sz w:val="24"/>
          <w:szCs w:val="24"/>
        </w:rPr>
        <w:t>Chadhir</w:t>
      </w:r>
      <w:proofErr w:type="spellEnd"/>
      <w:r w:rsidRPr="008F244C">
        <w:rPr>
          <w:rFonts w:ascii="Times New Roman" w:hAnsi="Times New Roman" w:cs="Times New Roman"/>
          <w:sz w:val="24"/>
          <w:szCs w:val="24"/>
        </w:rPr>
        <w:t xml:space="preserve">, Muhammad. 2015. </w:t>
      </w:r>
      <w:proofErr w:type="spellStart"/>
      <w:r w:rsidRPr="008F244C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8F24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44C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8F24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44C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8F244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F244C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8F24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44C">
        <w:rPr>
          <w:rFonts w:ascii="Times New Roman" w:hAnsi="Times New Roman" w:cs="Times New Roman"/>
          <w:sz w:val="24"/>
          <w:szCs w:val="24"/>
        </w:rPr>
        <w:t>Ekspor</w:t>
      </w:r>
      <w:proofErr w:type="spellEnd"/>
      <w:r w:rsidRPr="008F24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44C">
        <w:rPr>
          <w:rFonts w:ascii="Times New Roman" w:hAnsi="Times New Roman" w:cs="Times New Roman"/>
          <w:sz w:val="24"/>
          <w:szCs w:val="24"/>
        </w:rPr>
        <w:t>Teh</w:t>
      </w:r>
      <w:proofErr w:type="spellEnd"/>
      <w:r w:rsidRPr="008F244C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8F244C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8F244C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8F244C">
        <w:rPr>
          <w:rFonts w:ascii="Times New Roman" w:hAnsi="Times New Roman" w:cs="Times New Roman"/>
          <w:sz w:val="24"/>
          <w:szCs w:val="24"/>
        </w:rPr>
        <w:t>Inggris</w:t>
      </w:r>
      <w:proofErr w:type="spellEnd"/>
      <w:r w:rsidRPr="008F244C">
        <w:rPr>
          <w:rFonts w:ascii="Times New Roman" w:hAnsi="Times New Roman" w:cs="Times New Roman"/>
          <w:sz w:val="24"/>
          <w:szCs w:val="24"/>
        </w:rPr>
        <w:t xml:space="preserve"> 1979 – 2012. </w:t>
      </w:r>
      <w:r w:rsidRPr="008F244C">
        <w:rPr>
          <w:rFonts w:ascii="Times New Roman" w:hAnsi="Times New Roman" w:cs="Times New Roman"/>
          <w:i/>
          <w:sz w:val="24"/>
          <w:szCs w:val="24"/>
        </w:rPr>
        <w:t>Economics Development Analysis Journal.</w:t>
      </w:r>
    </w:p>
    <w:p w14:paraId="286C4135" w14:textId="77777777" w:rsidR="00B0196B" w:rsidRPr="008F244C" w:rsidRDefault="00B0196B" w:rsidP="00B0196B">
      <w:pPr>
        <w:spacing w:line="240" w:lineRule="auto"/>
        <w:ind w:left="720" w:hanging="72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8F244C">
        <w:rPr>
          <w:rFonts w:ascii="Times New Roman" w:hAnsi="Times New Roman" w:cs="Times New Roman"/>
          <w:sz w:val="24"/>
          <w:szCs w:val="24"/>
        </w:rPr>
        <w:t>Chaprilia</w:t>
      </w:r>
      <w:proofErr w:type="spellEnd"/>
      <w:r w:rsidRPr="008F244C">
        <w:rPr>
          <w:rFonts w:ascii="Times New Roman" w:hAnsi="Times New Roman" w:cs="Times New Roman"/>
          <w:sz w:val="24"/>
          <w:szCs w:val="24"/>
        </w:rPr>
        <w:t xml:space="preserve"> Agnes, dan </w:t>
      </w:r>
      <w:proofErr w:type="spellStart"/>
      <w:r w:rsidRPr="008F244C">
        <w:rPr>
          <w:rFonts w:ascii="Times New Roman" w:hAnsi="Times New Roman" w:cs="Times New Roman"/>
          <w:sz w:val="24"/>
          <w:szCs w:val="24"/>
        </w:rPr>
        <w:t>Yuliawati</w:t>
      </w:r>
      <w:proofErr w:type="spellEnd"/>
      <w:r w:rsidRPr="008F244C">
        <w:rPr>
          <w:rFonts w:ascii="Times New Roman" w:hAnsi="Times New Roman" w:cs="Times New Roman"/>
          <w:sz w:val="24"/>
          <w:szCs w:val="24"/>
        </w:rPr>
        <w:t xml:space="preserve">. 2018. </w:t>
      </w:r>
      <w:proofErr w:type="spellStart"/>
      <w:r w:rsidRPr="008F244C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8F24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44C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8F244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F244C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8F244C">
        <w:rPr>
          <w:rFonts w:ascii="Times New Roman" w:hAnsi="Times New Roman" w:cs="Times New Roman"/>
          <w:sz w:val="24"/>
          <w:szCs w:val="24"/>
        </w:rPr>
        <w:t xml:space="preserve"> Volume </w:t>
      </w:r>
      <w:proofErr w:type="spellStart"/>
      <w:r w:rsidRPr="008F244C">
        <w:rPr>
          <w:rFonts w:ascii="Times New Roman" w:hAnsi="Times New Roman" w:cs="Times New Roman"/>
          <w:sz w:val="24"/>
          <w:szCs w:val="24"/>
        </w:rPr>
        <w:t>Ekpor</w:t>
      </w:r>
      <w:proofErr w:type="spellEnd"/>
      <w:r w:rsidRPr="008F24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44C">
        <w:rPr>
          <w:rFonts w:ascii="Times New Roman" w:hAnsi="Times New Roman" w:cs="Times New Roman"/>
          <w:sz w:val="24"/>
          <w:szCs w:val="24"/>
        </w:rPr>
        <w:t>Tah</w:t>
      </w:r>
      <w:proofErr w:type="spellEnd"/>
      <w:r w:rsidRPr="008F244C">
        <w:rPr>
          <w:rFonts w:ascii="Times New Roman" w:hAnsi="Times New Roman" w:cs="Times New Roman"/>
          <w:sz w:val="24"/>
          <w:szCs w:val="24"/>
        </w:rPr>
        <w:t xml:space="preserve"> PTPN IX </w:t>
      </w:r>
      <w:proofErr w:type="spellStart"/>
      <w:r w:rsidRPr="008F244C">
        <w:rPr>
          <w:rFonts w:ascii="Times New Roman" w:hAnsi="Times New Roman" w:cs="Times New Roman"/>
          <w:sz w:val="24"/>
          <w:szCs w:val="24"/>
        </w:rPr>
        <w:t>Jawa</w:t>
      </w:r>
      <w:proofErr w:type="spellEnd"/>
      <w:r w:rsidRPr="008F244C">
        <w:rPr>
          <w:rFonts w:ascii="Times New Roman" w:hAnsi="Times New Roman" w:cs="Times New Roman"/>
          <w:sz w:val="24"/>
          <w:szCs w:val="24"/>
        </w:rPr>
        <w:t xml:space="preserve"> Tengah. </w:t>
      </w:r>
      <w:r w:rsidRPr="008F244C">
        <w:rPr>
          <w:rFonts w:ascii="Times New Roman" w:hAnsi="Times New Roman" w:cs="Times New Roman"/>
          <w:i/>
          <w:sz w:val="24"/>
          <w:szCs w:val="24"/>
        </w:rPr>
        <w:t xml:space="preserve">SEPA Volume </w:t>
      </w:r>
      <w:proofErr w:type="spellStart"/>
      <w:r w:rsidRPr="008F244C">
        <w:rPr>
          <w:rFonts w:ascii="Times New Roman" w:hAnsi="Times New Roman" w:cs="Times New Roman"/>
          <w:i/>
          <w:sz w:val="24"/>
          <w:szCs w:val="24"/>
        </w:rPr>
        <w:t>Ekspor</w:t>
      </w:r>
      <w:proofErr w:type="spellEnd"/>
      <w:r w:rsidRPr="008F244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F244C">
        <w:rPr>
          <w:rFonts w:ascii="Times New Roman" w:hAnsi="Times New Roman" w:cs="Times New Roman"/>
          <w:i/>
          <w:sz w:val="24"/>
          <w:szCs w:val="24"/>
        </w:rPr>
        <w:t>Teh</w:t>
      </w:r>
      <w:proofErr w:type="spellEnd"/>
      <w:r w:rsidRPr="008F244C">
        <w:rPr>
          <w:rFonts w:ascii="Times New Roman" w:hAnsi="Times New Roman" w:cs="Times New Roman"/>
          <w:i/>
          <w:sz w:val="24"/>
          <w:szCs w:val="24"/>
        </w:rPr>
        <w:t xml:space="preserve"> PTPN IX </w:t>
      </w:r>
      <w:proofErr w:type="spellStart"/>
      <w:r w:rsidRPr="008F244C">
        <w:rPr>
          <w:rFonts w:ascii="Times New Roman" w:hAnsi="Times New Roman" w:cs="Times New Roman"/>
          <w:i/>
          <w:sz w:val="24"/>
          <w:szCs w:val="24"/>
        </w:rPr>
        <w:t>Jawa</w:t>
      </w:r>
      <w:proofErr w:type="spellEnd"/>
      <w:r w:rsidRPr="008F244C">
        <w:rPr>
          <w:rFonts w:ascii="Times New Roman" w:hAnsi="Times New Roman" w:cs="Times New Roman"/>
          <w:i/>
          <w:sz w:val="24"/>
          <w:szCs w:val="24"/>
        </w:rPr>
        <w:t xml:space="preserve"> Tengah. </w:t>
      </w:r>
    </w:p>
    <w:p w14:paraId="5C0E683E" w14:textId="77777777" w:rsidR="00B0196B" w:rsidRPr="008F244C" w:rsidRDefault="00B0196B" w:rsidP="00B0196B">
      <w:pPr>
        <w:spacing w:line="240" w:lineRule="auto"/>
        <w:ind w:left="720" w:hanging="72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8F244C">
        <w:rPr>
          <w:rFonts w:ascii="Times New Roman" w:hAnsi="Times New Roman" w:cs="Times New Roman"/>
          <w:sz w:val="24"/>
          <w:szCs w:val="24"/>
        </w:rPr>
        <w:t>Djohan</w:t>
      </w:r>
      <w:proofErr w:type="spellEnd"/>
      <w:r w:rsidRPr="008F244C">
        <w:rPr>
          <w:rFonts w:ascii="Times New Roman" w:hAnsi="Times New Roman" w:cs="Times New Roman"/>
          <w:sz w:val="24"/>
          <w:szCs w:val="24"/>
        </w:rPr>
        <w:t xml:space="preserve"> Dian </w:t>
      </w:r>
      <w:proofErr w:type="spellStart"/>
      <w:r w:rsidRPr="008F244C">
        <w:rPr>
          <w:rFonts w:ascii="Times New Roman" w:hAnsi="Times New Roman" w:cs="Times New Roman"/>
          <w:sz w:val="24"/>
          <w:szCs w:val="24"/>
        </w:rPr>
        <w:t>Aswithary</w:t>
      </w:r>
      <w:proofErr w:type="spellEnd"/>
      <w:r w:rsidRPr="008F24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44C">
        <w:rPr>
          <w:rFonts w:ascii="Times New Roman" w:hAnsi="Times New Roman" w:cs="Times New Roman"/>
          <w:sz w:val="24"/>
          <w:szCs w:val="24"/>
        </w:rPr>
        <w:t>Djohan</w:t>
      </w:r>
      <w:proofErr w:type="spellEnd"/>
      <w:r w:rsidRPr="008F244C">
        <w:rPr>
          <w:rFonts w:ascii="Times New Roman" w:hAnsi="Times New Roman" w:cs="Times New Roman"/>
          <w:sz w:val="24"/>
          <w:szCs w:val="24"/>
        </w:rPr>
        <w:t xml:space="preserve">, dan Wayan Sudirman. 2016. </w:t>
      </w:r>
      <w:proofErr w:type="spellStart"/>
      <w:r w:rsidRPr="008F244C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8F24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44C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8F24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44C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8F24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244C">
        <w:rPr>
          <w:rFonts w:ascii="Times New Roman" w:hAnsi="Times New Roman" w:cs="Times New Roman"/>
          <w:sz w:val="24"/>
          <w:szCs w:val="24"/>
        </w:rPr>
        <w:t>Kurs</w:t>
      </w:r>
      <w:proofErr w:type="spellEnd"/>
      <w:r w:rsidRPr="008F244C">
        <w:rPr>
          <w:rFonts w:ascii="Times New Roman" w:hAnsi="Times New Roman" w:cs="Times New Roman"/>
          <w:sz w:val="24"/>
          <w:szCs w:val="24"/>
        </w:rPr>
        <w:t xml:space="preserve"> Dollar Amerika </w:t>
      </w:r>
      <w:proofErr w:type="spellStart"/>
      <w:r w:rsidRPr="008F244C">
        <w:rPr>
          <w:rFonts w:ascii="Times New Roman" w:hAnsi="Times New Roman" w:cs="Times New Roman"/>
          <w:sz w:val="24"/>
          <w:szCs w:val="24"/>
        </w:rPr>
        <w:t>Serikat</w:t>
      </w:r>
      <w:proofErr w:type="spellEnd"/>
      <w:r w:rsidRPr="008F244C">
        <w:rPr>
          <w:rFonts w:ascii="Times New Roman" w:hAnsi="Times New Roman" w:cs="Times New Roman"/>
          <w:sz w:val="24"/>
          <w:szCs w:val="24"/>
        </w:rPr>
        <w:t xml:space="preserve"> dan Cadangan </w:t>
      </w:r>
      <w:proofErr w:type="spellStart"/>
      <w:r w:rsidRPr="008F244C">
        <w:rPr>
          <w:rFonts w:ascii="Times New Roman" w:hAnsi="Times New Roman" w:cs="Times New Roman"/>
          <w:sz w:val="24"/>
          <w:szCs w:val="24"/>
        </w:rPr>
        <w:t>Devisa</w:t>
      </w:r>
      <w:proofErr w:type="spellEnd"/>
      <w:r w:rsidRPr="008F24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44C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8F24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44C">
        <w:rPr>
          <w:rFonts w:ascii="Times New Roman" w:hAnsi="Times New Roman" w:cs="Times New Roman"/>
          <w:sz w:val="24"/>
          <w:szCs w:val="24"/>
        </w:rPr>
        <w:t>Ekspor</w:t>
      </w:r>
      <w:proofErr w:type="spellEnd"/>
      <w:r w:rsidRPr="008F24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44C">
        <w:rPr>
          <w:rFonts w:ascii="Times New Roman" w:hAnsi="Times New Roman" w:cs="Times New Roman"/>
          <w:sz w:val="24"/>
          <w:szCs w:val="24"/>
        </w:rPr>
        <w:t>Jahe</w:t>
      </w:r>
      <w:proofErr w:type="spellEnd"/>
      <w:r w:rsidRPr="008F244C">
        <w:rPr>
          <w:rFonts w:ascii="Times New Roman" w:hAnsi="Times New Roman" w:cs="Times New Roman"/>
          <w:sz w:val="24"/>
          <w:szCs w:val="24"/>
        </w:rPr>
        <w:t xml:space="preserve"> di Indonesia. </w:t>
      </w:r>
      <w:r w:rsidRPr="008F244C">
        <w:rPr>
          <w:rFonts w:ascii="Times New Roman" w:hAnsi="Times New Roman" w:cs="Times New Roman"/>
          <w:i/>
          <w:sz w:val="24"/>
          <w:szCs w:val="24"/>
        </w:rPr>
        <w:t>E-</w:t>
      </w:r>
      <w:proofErr w:type="spellStart"/>
      <w:r w:rsidRPr="008F244C">
        <w:rPr>
          <w:rFonts w:ascii="Times New Roman" w:hAnsi="Times New Roman" w:cs="Times New Roman"/>
          <w:i/>
          <w:sz w:val="24"/>
          <w:szCs w:val="24"/>
        </w:rPr>
        <w:t>Jurnal</w:t>
      </w:r>
      <w:proofErr w:type="spellEnd"/>
      <w:r w:rsidRPr="008F244C">
        <w:rPr>
          <w:rFonts w:ascii="Times New Roman" w:hAnsi="Times New Roman" w:cs="Times New Roman"/>
          <w:i/>
          <w:sz w:val="24"/>
          <w:szCs w:val="24"/>
        </w:rPr>
        <w:t xml:space="preserve"> EP </w:t>
      </w:r>
      <w:proofErr w:type="spellStart"/>
      <w:r w:rsidRPr="008F244C">
        <w:rPr>
          <w:rFonts w:ascii="Times New Roman" w:hAnsi="Times New Roman" w:cs="Times New Roman"/>
          <w:i/>
          <w:sz w:val="24"/>
          <w:szCs w:val="24"/>
        </w:rPr>
        <w:t>Unud</w:t>
      </w:r>
      <w:proofErr w:type="spellEnd"/>
      <w:r w:rsidRPr="008F244C">
        <w:rPr>
          <w:rFonts w:ascii="Times New Roman" w:hAnsi="Times New Roman" w:cs="Times New Roman"/>
          <w:i/>
          <w:sz w:val="24"/>
          <w:szCs w:val="24"/>
        </w:rPr>
        <w:t>.</w:t>
      </w:r>
    </w:p>
    <w:p w14:paraId="2FC1F222" w14:textId="77777777" w:rsidR="00B0196B" w:rsidRPr="008F244C" w:rsidRDefault="00B0196B" w:rsidP="00B0196B">
      <w:pPr>
        <w:spacing w:line="240" w:lineRule="auto"/>
        <w:ind w:left="720" w:hanging="72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8F244C">
        <w:rPr>
          <w:rFonts w:ascii="Times New Roman" w:hAnsi="Times New Roman" w:cs="Times New Roman"/>
          <w:sz w:val="24"/>
          <w:szCs w:val="24"/>
        </w:rPr>
        <w:t>Eko</w:t>
      </w:r>
      <w:proofErr w:type="spellEnd"/>
      <w:r w:rsidRPr="008F24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44C">
        <w:rPr>
          <w:rFonts w:ascii="Times New Roman" w:hAnsi="Times New Roman" w:cs="Times New Roman"/>
          <w:sz w:val="24"/>
          <w:szCs w:val="24"/>
        </w:rPr>
        <w:t>Maygirtasari</w:t>
      </w:r>
      <w:proofErr w:type="spellEnd"/>
      <w:r w:rsidRPr="008F244C">
        <w:rPr>
          <w:rFonts w:ascii="Times New Roman" w:hAnsi="Times New Roman" w:cs="Times New Roman"/>
          <w:sz w:val="24"/>
          <w:szCs w:val="24"/>
        </w:rPr>
        <w:t xml:space="preserve">, &amp; </w:t>
      </w:r>
      <w:proofErr w:type="spellStart"/>
      <w:r w:rsidRPr="008F244C">
        <w:rPr>
          <w:rFonts w:ascii="Times New Roman" w:hAnsi="Times New Roman" w:cs="Times New Roman"/>
          <w:sz w:val="24"/>
          <w:szCs w:val="24"/>
        </w:rPr>
        <w:t>Pangestu</w:t>
      </w:r>
      <w:proofErr w:type="spellEnd"/>
      <w:r w:rsidRPr="008F24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44C">
        <w:rPr>
          <w:rFonts w:ascii="Times New Roman" w:hAnsi="Times New Roman" w:cs="Times New Roman"/>
          <w:sz w:val="24"/>
          <w:szCs w:val="24"/>
        </w:rPr>
        <w:t>Mawardi</w:t>
      </w:r>
      <w:proofErr w:type="spellEnd"/>
      <w:r w:rsidRPr="008F244C">
        <w:rPr>
          <w:rFonts w:ascii="Times New Roman" w:hAnsi="Times New Roman" w:cs="Times New Roman"/>
          <w:sz w:val="24"/>
          <w:szCs w:val="24"/>
        </w:rPr>
        <w:t xml:space="preserve">, M. K. 2016. </w:t>
      </w:r>
      <w:proofErr w:type="spellStart"/>
      <w:r w:rsidRPr="008F244C"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 w:rsidRPr="008F244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F244C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8F244C">
        <w:rPr>
          <w:rFonts w:ascii="Times New Roman" w:hAnsi="Times New Roman" w:cs="Times New Roman"/>
          <w:sz w:val="24"/>
          <w:szCs w:val="24"/>
        </w:rPr>
        <w:t xml:space="preserve"> Volume </w:t>
      </w:r>
      <w:proofErr w:type="spellStart"/>
      <w:r w:rsidRPr="008F244C">
        <w:rPr>
          <w:rFonts w:ascii="Times New Roman" w:hAnsi="Times New Roman" w:cs="Times New Roman"/>
          <w:sz w:val="24"/>
          <w:szCs w:val="24"/>
        </w:rPr>
        <w:t>Ekspor</w:t>
      </w:r>
      <w:proofErr w:type="spellEnd"/>
      <w:r w:rsidRPr="008F244C">
        <w:rPr>
          <w:rFonts w:ascii="Times New Roman" w:hAnsi="Times New Roman" w:cs="Times New Roman"/>
          <w:sz w:val="24"/>
          <w:szCs w:val="24"/>
        </w:rPr>
        <w:t xml:space="preserve"> Crude Palm Oil (CPO) Indonesia. </w:t>
      </w:r>
      <w:proofErr w:type="spellStart"/>
      <w:r w:rsidRPr="008F244C">
        <w:rPr>
          <w:rFonts w:ascii="Times New Roman" w:hAnsi="Times New Roman" w:cs="Times New Roman"/>
          <w:i/>
          <w:sz w:val="24"/>
          <w:szCs w:val="24"/>
        </w:rPr>
        <w:t>Jurnal</w:t>
      </w:r>
      <w:proofErr w:type="spellEnd"/>
      <w:r w:rsidRPr="008F244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F244C">
        <w:rPr>
          <w:rFonts w:ascii="Times New Roman" w:hAnsi="Times New Roman" w:cs="Times New Roman"/>
          <w:i/>
          <w:sz w:val="24"/>
          <w:szCs w:val="24"/>
        </w:rPr>
        <w:t>Administrasi</w:t>
      </w:r>
      <w:proofErr w:type="spellEnd"/>
      <w:r w:rsidRPr="008F244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F244C">
        <w:rPr>
          <w:rFonts w:ascii="Times New Roman" w:hAnsi="Times New Roman" w:cs="Times New Roman"/>
          <w:i/>
          <w:sz w:val="24"/>
          <w:szCs w:val="24"/>
        </w:rPr>
        <w:t>Bisnis</w:t>
      </w:r>
      <w:proofErr w:type="spellEnd"/>
      <w:r w:rsidRPr="008F244C">
        <w:rPr>
          <w:rFonts w:ascii="Times New Roman" w:hAnsi="Times New Roman" w:cs="Times New Roman"/>
          <w:i/>
          <w:sz w:val="24"/>
          <w:szCs w:val="24"/>
        </w:rPr>
        <w:t xml:space="preserve"> , Vol. 25 No.2, </w:t>
      </w:r>
      <w:proofErr w:type="spellStart"/>
      <w:r w:rsidRPr="008F244C">
        <w:rPr>
          <w:rFonts w:ascii="Times New Roman" w:hAnsi="Times New Roman" w:cs="Times New Roman"/>
          <w:i/>
          <w:sz w:val="24"/>
          <w:szCs w:val="24"/>
        </w:rPr>
        <w:t>Agustus</w:t>
      </w:r>
      <w:proofErr w:type="spellEnd"/>
      <w:r w:rsidRPr="008F244C">
        <w:rPr>
          <w:rFonts w:ascii="Times New Roman" w:hAnsi="Times New Roman" w:cs="Times New Roman"/>
          <w:i/>
          <w:sz w:val="24"/>
          <w:szCs w:val="24"/>
        </w:rPr>
        <w:t xml:space="preserve"> 2015</w:t>
      </w:r>
    </w:p>
    <w:p w14:paraId="3E72D380" w14:textId="77777777" w:rsidR="00B0196B" w:rsidRPr="008F244C" w:rsidRDefault="00B0196B" w:rsidP="00B0196B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244C">
        <w:rPr>
          <w:rFonts w:ascii="Times New Roman" w:hAnsi="Times New Roman" w:cs="Times New Roman"/>
          <w:sz w:val="24"/>
          <w:szCs w:val="24"/>
        </w:rPr>
        <w:t>Ghozali</w:t>
      </w:r>
      <w:proofErr w:type="spellEnd"/>
      <w:r w:rsidRPr="008F244C">
        <w:rPr>
          <w:rFonts w:ascii="Times New Roman" w:hAnsi="Times New Roman" w:cs="Times New Roman"/>
          <w:sz w:val="24"/>
          <w:szCs w:val="24"/>
        </w:rPr>
        <w:t xml:space="preserve"> Imam. 2015. </w:t>
      </w:r>
      <w:proofErr w:type="spellStart"/>
      <w:r w:rsidRPr="008F244C">
        <w:rPr>
          <w:rFonts w:ascii="Times New Roman" w:hAnsi="Times New Roman" w:cs="Times New Roman"/>
          <w:i/>
          <w:sz w:val="24"/>
          <w:szCs w:val="24"/>
        </w:rPr>
        <w:t>Analisis</w:t>
      </w:r>
      <w:proofErr w:type="spellEnd"/>
      <w:r w:rsidRPr="008F244C">
        <w:rPr>
          <w:rFonts w:ascii="Times New Roman" w:hAnsi="Times New Roman" w:cs="Times New Roman"/>
          <w:i/>
          <w:sz w:val="24"/>
          <w:szCs w:val="24"/>
        </w:rPr>
        <w:t xml:space="preserve"> Multivariate </w:t>
      </w:r>
      <w:proofErr w:type="spellStart"/>
      <w:r w:rsidRPr="008F244C">
        <w:rPr>
          <w:rFonts w:ascii="Times New Roman" w:hAnsi="Times New Roman" w:cs="Times New Roman"/>
          <w:i/>
          <w:sz w:val="24"/>
          <w:szCs w:val="24"/>
        </w:rPr>
        <w:t>dengan</w:t>
      </w:r>
      <w:proofErr w:type="spellEnd"/>
      <w:r w:rsidRPr="008F244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F244C">
        <w:rPr>
          <w:rFonts w:ascii="Times New Roman" w:hAnsi="Times New Roman" w:cs="Times New Roman"/>
          <w:i/>
          <w:sz w:val="24"/>
          <w:szCs w:val="24"/>
        </w:rPr>
        <w:t>Menggunakan</w:t>
      </w:r>
      <w:proofErr w:type="spellEnd"/>
      <w:r w:rsidRPr="008F244C">
        <w:rPr>
          <w:rFonts w:ascii="Times New Roman" w:hAnsi="Times New Roman" w:cs="Times New Roman"/>
          <w:i/>
          <w:sz w:val="24"/>
          <w:szCs w:val="24"/>
        </w:rPr>
        <w:t xml:space="preserve"> SPSS 22</w:t>
      </w:r>
      <w:r w:rsidRPr="008F244C">
        <w:rPr>
          <w:rFonts w:ascii="Times New Roman" w:hAnsi="Times New Roman" w:cs="Times New Roman"/>
          <w:sz w:val="24"/>
          <w:szCs w:val="24"/>
        </w:rPr>
        <w:t xml:space="preserve">. </w:t>
      </w:r>
      <w:r w:rsidRPr="008F244C">
        <w:rPr>
          <w:rFonts w:ascii="Times New Roman" w:hAnsi="Times New Roman" w:cs="Times New Roman"/>
          <w:sz w:val="24"/>
          <w:szCs w:val="24"/>
        </w:rPr>
        <w:t xml:space="preserve">Badan </w:t>
      </w:r>
      <w:proofErr w:type="spellStart"/>
      <w:r w:rsidRPr="008F244C">
        <w:rPr>
          <w:rFonts w:ascii="Times New Roman" w:hAnsi="Times New Roman" w:cs="Times New Roman"/>
          <w:sz w:val="24"/>
          <w:szCs w:val="24"/>
        </w:rPr>
        <w:t>Penerbit</w:t>
      </w:r>
      <w:proofErr w:type="spellEnd"/>
      <w:r w:rsidRPr="008F244C">
        <w:rPr>
          <w:rFonts w:ascii="Times New Roman" w:hAnsi="Times New Roman" w:cs="Times New Roman"/>
          <w:sz w:val="24"/>
          <w:szCs w:val="24"/>
        </w:rPr>
        <w:t xml:space="preserve"> Universitas </w:t>
      </w:r>
      <w:proofErr w:type="spellStart"/>
      <w:r w:rsidRPr="008F244C">
        <w:rPr>
          <w:rFonts w:ascii="Times New Roman" w:hAnsi="Times New Roman" w:cs="Times New Roman"/>
          <w:sz w:val="24"/>
          <w:szCs w:val="24"/>
        </w:rPr>
        <w:t>Diponegoro</w:t>
      </w:r>
      <w:proofErr w:type="spellEnd"/>
      <w:r w:rsidRPr="008F244C">
        <w:rPr>
          <w:rFonts w:ascii="Times New Roman" w:hAnsi="Times New Roman" w:cs="Times New Roman"/>
          <w:sz w:val="24"/>
          <w:szCs w:val="24"/>
        </w:rPr>
        <w:t>, Semarang.</w:t>
      </w:r>
    </w:p>
    <w:p w14:paraId="34A1C75F" w14:textId="77777777" w:rsidR="00B0196B" w:rsidRPr="00B0196B" w:rsidRDefault="00B0196B" w:rsidP="00B0196B">
      <w:pPr>
        <w:spacing w:after="0" w:line="480" w:lineRule="auto"/>
        <w:ind w:firstLine="720"/>
        <w:jc w:val="both"/>
        <w:rPr>
          <w:rFonts w:ascii="Times New Roman" w:hAnsi="Times New Roman" w:cs="Times New Roman"/>
        </w:rPr>
      </w:pPr>
    </w:p>
    <w:p w14:paraId="1F8C509F" w14:textId="77777777" w:rsidR="00B0196B" w:rsidRPr="00B0196B" w:rsidRDefault="00B0196B" w:rsidP="00B0196B">
      <w:pPr>
        <w:spacing w:after="0" w:line="480" w:lineRule="auto"/>
        <w:ind w:firstLine="720"/>
        <w:jc w:val="both"/>
        <w:rPr>
          <w:rFonts w:ascii="Times New Roman" w:hAnsi="Times New Roman" w:cs="Times New Roman"/>
        </w:rPr>
      </w:pPr>
    </w:p>
    <w:p w14:paraId="3C48564A" w14:textId="12111CB2" w:rsidR="00D40963" w:rsidRDefault="00D40963" w:rsidP="00D40963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CD2AB48" w14:textId="3E232B0D" w:rsidR="00D40963" w:rsidRDefault="00D40963" w:rsidP="00D40963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1B26B74" w14:textId="77777777" w:rsidR="00D40963" w:rsidRDefault="00D40963" w:rsidP="00D40963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2F08824" w14:textId="77777777" w:rsidR="00D40963" w:rsidRDefault="00D40963" w:rsidP="00D40963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3C473E5" w14:textId="77777777" w:rsidR="00D40963" w:rsidRPr="00D40963" w:rsidRDefault="00D40963" w:rsidP="00D40963">
      <w:pPr>
        <w:spacing w:after="0" w:line="240" w:lineRule="auto"/>
        <w:rPr>
          <w:rFonts w:ascii="Times New Roman" w:hAnsi="Times New Roman" w:cs="Times New Roman"/>
          <w:b/>
          <w:color w:val="8EAADB" w:themeColor="accent1" w:themeTint="99"/>
          <w:u w:val="single"/>
        </w:rPr>
      </w:pPr>
    </w:p>
    <w:p w14:paraId="17C46474" w14:textId="0CD61FEA" w:rsidR="00D40963" w:rsidRDefault="00D40963" w:rsidP="00D40963">
      <w:pPr>
        <w:spacing w:after="0" w:line="240" w:lineRule="auto"/>
        <w:jc w:val="center"/>
        <w:rPr>
          <w:rFonts w:ascii="Times New Roman" w:hAnsi="Times New Roman" w:cs="Times New Roman"/>
          <w:bCs/>
          <w:color w:val="8EAADB" w:themeColor="accent1" w:themeTint="99"/>
          <w:u w:val="single"/>
        </w:rPr>
      </w:pPr>
    </w:p>
    <w:p w14:paraId="0D930D8E" w14:textId="77777777" w:rsidR="00D40963" w:rsidRPr="00D40963" w:rsidRDefault="00D40963" w:rsidP="00D40963">
      <w:pPr>
        <w:spacing w:after="0" w:line="240" w:lineRule="auto"/>
        <w:jc w:val="center"/>
        <w:rPr>
          <w:rFonts w:ascii="Times New Roman" w:hAnsi="Times New Roman" w:cs="Times New Roman"/>
          <w:bCs/>
          <w:color w:val="8EAADB" w:themeColor="accent1" w:themeTint="99"/>
          <w:u w:val="single"/>
        </w:rPr>
      </w:pPr>
    </w:p>
    <w:sectPr w:rsidR="00D40963" w:rsidRPr="00D40963" w:rsidSect="00D40963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963"/>
    <w:rsid w:val="002D2EB1"/>
    <w:rsid w:val="0030584C"/>
    <w:rsid w:val="006325C4"/>
    <w:rsid w:val="00B0196B"/>
    <w:rsid w:val="00C3705F"/>
    <w:rsid w:val="00D40963"/>
    <w:rsid w:val="00F2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CD569"/>
  <w15:chartTrackingRefBased/>
  <w15:docId w15:val="{D60AC705-3898-40F7-9FE5-A712B6E23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96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09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09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ditpradinata2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810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ID</dc:creator>
  <cp:keywords/>
  <dc:description/>
  <cp:lastModifiedBy>Lenovo ID</cp:lastModifiedBy>
  <cp:revision>1</cp:revision>
  <dcterms:created xsi:type="dcterms:W3CDTF">2023-03-02T15:30:00Z</dcterms:created>
  <dcterms:modified xsi:type="dcterms:W3CDTF">2023-03-02T15:52:00Z</dcterms:modified>
</cp:coreProperties>
</file>